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06" w:rsidRPr="006A1E06" w:rsidRDefault="006A1E06" w:rsidP="006A1E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E06" w:rsidRPr="006A1E06" w:rsidRDefault="006A1E06" w:rsidP="006A1E06">
      <w:pPr>
        <w:ind w:left="360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1E06"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деятельности 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A1E06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Pr="006A1E06">
        <w:rPr>
          <w:rFonts w:ascii="Times New Roman" w:hAnsi="Times New Roman" w:cs="Times New Roman"/>
          <w:sz w:val="28"/>
          <w:szCs w:val="28"/>
        </w:rPr>
        <w:t xml:space="preserve">  направления «Мир математики»</w:t>
      </w:r>
      <w:r w:rsidRPr="006A1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E06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275931">
        <w:rPr>
          <w:rFonts w:ascii="Times New Roman" w:hAnsi="Times New Roman" w:cs="Times New Roman"/>
          <w:sz w:val="28"/>
          <w:szCs w:val="28"/>
        </w:rPr>
        <w:t>в соответствии со следующими нормативными документами</w:t>
      </w:r>
      <w:r w:rsidRPr="006A1E06">
        <w:rPr>
          <w:rFonts w:ascii="Times New Roman" w:hAnsi="Times New Roman" w:cs="Times New Roman"/>
          <w:sz w:val="28"/>
          <w:szCs w:val="28"/>
        </w:rPr>
        <w:t>:</w:t>
      </w:r>
    </w:p>
    <w:p w:rsidR="006A1E06" w:rsidRPr="006A1E06" w:rsidRDefault="006A1E06" w:rsidP="006A1E06">
      <w:pPr>
        <w:pStyle w:val="aa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1E06">
        <w:rPr>
          <w:rFonts w:ascii="Times New Roman" w:hAnsi="Times New Roman"/>
          <w:sz w:val="28"/>
          <w:szCs w:val="28"/>
        </w:rPr>
        <w:t>Закон № 273-ФЗ от 29.12.12 г.« Об образовании РФ»;</w:t>
      </w:r>
    </w:p>
    <w:p w:rsidR="006A1E06" w:rsidRPr="006A1E06" w:rsidRDefault="006A1E06" w:rsidP="006A1E06">
      <w:pPr>
        <w:pStyle w:val="aa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1E06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6A1E06">
        <w:rPr>
          <w:rFonts w:ascii="Times New Roman" w:hAnsi="Times New Roman"/>
          <w:sz w:val="28"/>
          <w:szCs w:val="28"/>
        </w:rPr>
        <w:t>Сан-Пин</w:t>
      </w:r>
      <w:proofErr w:type="spellEnd"/>
      <w:r w:rsidRPr="006A1E06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193;</w:t>
      </w:r>
    </w:p>
    <w:p w:rsidR="006A1E06" w:rsidRPr="006A1E06" w:rsidRDefault="006A1E06" w:rsidP="006A1E06">
      <w:pPr>
        <w:pStyle w:val="aa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1E06">
        <w:rPr>
          <w:rFonts w:ascii="Times New Roman" w:hAnsi="Times New Roman"/>
          <w:sz w:val="28"/>
          <w:szCs w:val="28"/>
        </w:rPr>
        <w:t>Методические рекомендации по формированию учебных планов образовательных учреждений Воронежской области  - региональных инновационных площадок по направлению « Введение федеральных государственных образовательных стандартов основного общего образования»;</w:t>
      </w:r>
    </w:p>
    <w:p w:rsidR="006A1E06" w:rsidRPr="006A1E06" w:rsidRDefault="006A1E06" w:rsidP="006A1E06">
      <w:pPr>
        <w:pStyle w:val="aa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1E06">
        <w:rPr>
          <w:rFonts w:ascii="Times New Roman" w:hAnsi="Times New Roman"/>
          <w:sz w:val="28"/>
          <w:szCs w:val="28"/>
        </w:rPr>
        <w:t>Распоряжение Правительства  Российской Федерации от 07 сентября 2010 г. №1570-р « Об утверждении плана действий по модернизации общего образования на 2011-2015 года»;</w:t>
      </w:r>
    </w:p>
    <w:p w:rsidR="006A1E06" w:rsidRPr="006A1E06" w:rsidRDefault="006A1E06" w:rsidP="006A1E06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1E06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 г"/>
        </w:smartTagPr>
        <w:r w:rsidRPr="006A1E06">
          <w:rPr>
            <w:rFonts w:ascii="Times New Roman" w:hAnsi="Times New Roman"/>
            <w:sz w:val="28"/>
            <w:szCs w:val="28"/>
          </w:rPr>
          <w:t>2010 г</w:t>
        </w:r>
      </w:smartTag>
      <w:r w:rsidRPr="006A1E06">
        <w:rPr>
          <w:rFonts w:ascii="Times New Roman" w:hAnsi="Times New Roman"/>
          <w:sz w:val="28"/>
          <w:szCs w:val="28"/>
        </w:rPr>
        <w:t xml:space="preserve">. № 1897 (зарегистрирован Минюстом России 1 февраля </w:t>
      </w:r>
      <w:smartTag w:uri="urn:schemas-microsoft-com:office:smarttags" w:element="metricconverter">
        <w:smartTagPr>
          <w:attr w:name="ProductID" w:val="2011 г"/>
        </w:smartTagPr>
        <w:r w:rsidRPr="006A1E06">
          <w:rPr>
            <w:rFonts w:ascii="Times New Roman" w:hAnsi="Times New Roman"/>
            <w:sz w:val="28"/>
            <w:szCs w:val="28"/>
          </w:rPr>
          <w:t>2011 г</w:t>
        </w:r>
      </w:smartTag>
      <w:r w:rsidRPr="006A1E06">
        <w:rPr>
          <w:rFonts w:ascii="Times New Roman" w:hAnsi="Times New Roman"/>
          <w:sz w:val="28"/>
          <w:szCs w:val="28"/>
        </w:rPr>
        <w:t xml:space="preserve">., регистрационный № 19644) </w:t>
      </w:r>
      <w:r w:rsidRPr="006A1E06">
        <w:rPr>
          <w:rFonts w:ascii="Times New Roman" w:hAnsi="Times New Roman"/>
          <w:bCs/>
          <w:sz w:val="28"/>
          <w:szCs w:val="28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6A1E06" w:rsidRPr="006A1E06" w:rsidRDefault="006A1E06" w:rsidP="006A1E06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A1E06">
        <w:rPr>
          <w:rFonts w:ascii="Times New Roman" w:hAnsi="Times New Roman"/>
          <w:sz w:val="28"/>
          <w:szCs w:val="28"/>
        </w:rPr>
        <w:t xml:space="preserve">Приказом департамента образования, науки и молодежной политики Воронежской области «Об утверждении плана действий по модернизации общего образования на 2011-2015 годы в Воронежской области» (от 14 декабря </w:t>
      </w:r>
      <w:smartTag w:uri="urn:schemas-microsoft-com:office:smarttags" w:element="metricconverter">
        <w:smartTagPr>
          <w:attr w:name="ProductID" w:val="2010 г"/>
        </w:smartTagPr>
        <w:r w:rsidRPr="006A1E06">
          <w:rPr>
            <w:rFonts w:ascii="Times New Roman" w:hAnsi="Times New Roman"/>
            <w:sz w:val="28"/>
            <w:szCs w:val="28"/>
          </w:rPr>
          <w:t>2010 г</w:t>
        </w:r>
      </w:smartTag>
      <w:r w:rsidRPr="006A1E06">
        <w:rPr>
          <w:rFonts w:ascii="Times New Roman" w:hAnsi="Times New Roman"/>
          <w:sz w:val="28"/>
          <w:szCs w:val="28"/>
        </w:rPr>
        <w:t>. № 974) в образовательных учреждениях Воронежской области (региональных инновационных площадках по направлению «Введение ФГОС ООО») началось поэтапное введение федерального государственного образовательного стандарта основного общего образования (далее ФГОС ООО).</w:t>
      </w:r>
      <w:proofErr w:type="gramEnd"/>
    </w:p>
    <w:p w:rsidR="006A1E06" w:rsidRPr="006A1E06" w:rsidRDefault="006A1E06" w:rsidP="006A1E06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6A1E06">
        <w:rPr>
          <w:rFonts w:ascii="Times New Roman" w:hAnsi="Times New Roman"/>
          <w:sz w:val="28"/>
          <w:szCs w:val="28"/>
        </w:rPr>
        <w:t>Разъяснения по отдельным вопросам применения федерального государственного образовательного стандарта основного общего образования ФГОС ООО от 29.05.2015г. №80-11/4360.</w:t>
      </w:r>
    </w:p>
    <w:p w:rsidR="006A1E06" w:rsidRPr="006A1E06" w:rsidRDefault="006A1E06" w:rsidP="006A1E06">
      <w:pPr>
        <w:tabs>
          <w:tab w:val="left" w:pos="3460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A1E06" w:rsidRDefault="006A1E06" w:rsidP="006A1E06">
      <w:pPr>
        <w:tabs>
          <w:tab w:val="left" w:pos="3460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A1E06" w:rsidRDefault="006A1E06" w:rsidP="006A1E06">
      <w:pPr>
        <w:tabs>
          <w:tab w:val="left" w:pos="3460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C1377" w:rsidRDefault="00EC1377" w:rsidP="006A1E06">
      <w:pPr>
        <w:tabs>
          <w:tab w:val="left" w:pos="3460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A1E06" w:rsidRDefault="006A1E06" w:rsidP="006A1E06">
      <w:pPr>
        <w:tabs>
          <w:tab w:val="left" w:pos="3460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A1E06" w:rsidRDefault="006A1E06" w:rsidP="006A1E06">
      <w:pPr>
        <w:tabs>
          <w:tab w:val="left" w:pos="3460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A1E06" w:rsidRDefault="006A1E06" w:rsidP="006A1E06">
      <w:pPr>
        <w:tabs>
          <w:tab w:val="left" w:pos="3460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A1E06" w:rsidRDefault="006A1E06" w:rsidP="006A1E06">
      <w:pPr>
        <w:tabs>
          <w:tab w:val="left" w:pos="3460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A1E06" w:rsidRDefault="006A1E06" w:rsidP="006A1E06">
      <w:pPr>
        <w:tabs>
          <w:tab w:val="left" w:pos="3460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75931" w:rsidRPr="00832BEA" w:rsidRDefault="00275931" w:rsidP="00275931">
      <w:pPr>
        <w:tabs>
          <w:tab w:val="left" w:pos="3460"/>
        </w:tabs>
        <w:jc w:val="center"/>
        <w:rPr>
          <w:sz w:val="28"/>
          <w:szCs w:val="28"/>
          <w:u w:val="single"/>
        </w:rPr>
      </w:pPr>
      <w:r w:rsidRPr="00832BE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lastRenderedPageBreak/>
        <w:t>1. Пояснительная записка.</w:t>
      </w:r>
    </w:p>
    <w:p w:rsidR="00275931" w:rsidRDefault="00275931" w:rsidP="00EC13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EC1377" w:rsidRPr="00E5115A" w:rsidRDefault="00EC1377" w:rsidP="00EC1377">
      <w:pPr>
        <w:autoSpaceDE w:val="0"/>
        <w:autoSpaceDN w:val="0"/>
        <w:adjustRightInd w:val="0"/>
        <w:spacing w:after="0" w:line="240" w:lineRule="auto"/>
        <w:ind w:firstLine="708"/>
        <w:rPr>
          <w:rFonts w:ascii="Mongolian Baiti" w:eastAsia="Times New Roman" w:hAnsi="Mongolian Baiti" w:cs="Mongolian Baiti"/>
          <w:sz w:val="28"/>
          <w:szCs w:val="28"/>
        </w:rPr>
      </w:pPr>
      <w:r w:rsidRPr="00E5115A">
        <w:rPr>
          <w:rFonts w:ascii="Times New Roman" w:eastAsia="Times New Roman" w:hAnsi="Times New Roman"/>
          <w:sz w:val="28"/>
          <w:szCs w:val="28"/>
        </w:rPr>
        <w:t>Данная</w:t>
      </w:r>
      <w:r w:rsidRPr="00E5115A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E5115A">
        <w:rPr>
          <w:rFonts w:ascii="Times New Roman" w:eastAsia="Times New Roman" w:hAnsi="Times New Roman"/>
          <w:sz w:val="28"/>
          <w:szCs w:val="28"/>
        </w:rPr>
        <w:t>программа</w:t>
      </w:r>
      <w:r w:rsidRPr="00E5115A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E5115A">
        <w:rPr>
          <w:rFonts w:ascii="Times New Roman" w:eastAsia="Times New Roman" w:hAnsi="Times New Roman"/>
          <w:sz w:val="28"/>
          <w:szCs w:val="28"/>
        </w:rPr>
        <w:t>внеурочной</w:t>
      </w:r>
      <w:r w:rsidRPr="00E5115A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E5115A">
        <w:rPr>
          <w:rFonts w:ascii="Times New Roman" w:eastAsia="Times New Roman" w:hAnsi="Times New Roman"/>
          <w:sz w:val="28"/>
          <w:szCs w:val="28"/>
        </w:rPr>
        <w:t>деятельности</w:t>
      </w:r>
      <w:r w:rsidRPr="00E5115A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E5115A">
        <w:rPr>
          <w:rFonts w:ascii="Times New Roman" w:eastAsia="Times New Roman" w:hAnsi="Times New Roman"/>
          <w:sz w:val="28"/>
          <w:szCs w:val="28"/>
        </w:rPr>
        <w:t>школьников</w:t>
      </w:r>
      <w:r w:rsidRPr="00E5115A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E5115A">
        <w:rPr>
          <w:rFonts w:ascii="Times New Roman" w:eastAsia="Times New Roman" w:hAnsi="Times New Roman"/>
          <w:sz w:val="28"/>
          <w:szCs w:val="28"/>
        </w:rPr>
        <w:t>составлена</w:t>
      </w:r>
    </w:p>
    <w:p w:rsidR="00EC1377" w:rsidRPr="00E5115A" w:rsidRDefault="00EC1377" w:rsidP="00EC1377">
      <w:pPr>
        <w:autoSpaceDE w:val="0"/>
        <w:autoSpaceDN w:val="0"/>
        <w:adjustRightInd w:val="0"/>
        <w:spacing w:after="0" w:line="240" w:lineRule="auto"/>
        <w:rPr>
          <w:rFonts w:ascii="Mongolian Baiti" w:eastAsia="Times New Roman" w:hAnsi="Mongolian Baiti" w:cs="Mongolian Baiti"/>
          <w:sz w:val="28"/>
          <w:szCs w:val="28"/>
        </w:rPr>
      </w:pPr>
      <w:r w:rsidRPr="00E5115A">
        <w:rPr>
          <w:rFonts w:ascii="Times New Roman" w:eastAsia="Times New Roman" w:hAnsi="Times New Roman"/>
          <w:sz w:val="28"/>
          <w:szCs w:val="28"/>
        </w:rPr>
        <w:t>на</w:t>
      </w:r>
      <w:r w:rsidRPr="00E5115A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E5115A">
        <w:rPr>
          <w:rFonts w:ascii="Times New Roman" w:eastAsia="Times New Roman" w:hAnsi="Times New Roman"/>
          <w:sz w:val="28"/>
          <w:szCs w:val="28"/>
        </w:rPr>
        <w:t>основе</w:t>
      </w:r>
      <w:r w:rsidRPr="00E5115A">
        <w:rPr>
          <w:rFonts w:ascii="Mongolian Baiti" w:eastAsia="Times New Roman" w:hAnsi="Mongolian Baiti" w:cs="Mongolian Baiti"/>
          <w:sz w:val="28"/>
          <w:szCs w:val="28"/>
        </w:rPr>
        <w:t>:</w:t>
      </w:r>
    </w:p>
    <w:p w:rsidR="00EC1377" w:rsidRPr="00E5115A" w:rsidRDefault="00EC1377" w:rsidP="00EC1377">
      <w:pPr>
        <w:autoSpaceDE w:val="0"/>
        <w:autoSpaceDN w:val="0"/>
        <w:adjustRightInd w:val="0"/>
        <w:spacing w:after="0" w:line="240" w:lineRule="auto"/>
        <w:rPr>
          <w:rFonts w:ascii="Mongolian Baiti" w:eastAsia="Times New Roman" w:hAnsi="Mongolian Baiti" w:cs="Mongolian Baiti"/>
          <w:sz w:val="28"/>
          <w:szCs w:val="28"/>
        </w:rPr>
      </w:pPr>
      <w:r w:rsidRPr="00E5115A">
        <w:rPr>
          <w:rFonts w:ascii="Mongolian Baiti" w:eastAsia="Times New Roman" w:hAnsi="Mongolian Baiti" w:cs="Mongolian Baiti"/>
          <w:sz w:val="28"/>
          <w:szCs w:val="28"/>
        </w:rPr>
        <w:t>- «</w:t>
      </w:r>
      <w:r w:rsidRPr="00E5115A">
        <w:rPr>
          <w:rFonts w:ascii="Times New Roman" w:eastAsia="Times New Roman" w:hAnsi="Times New Roman"/>
          <w:sz w:val="28"/>
          <w:szCs w:val="28"/>
        </w:rPr>
        <w:t>Внеурочная</w:t>
      </w:r>
      <w:r w:rsidRPr="00E5115A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E5115A">
        <w:rPr>
          <w:rFonts w:ascii="Times New Roman" w:eastAsia="Times New Roman" w:hAnsi="Times New Roman"/>
          <w:sz w:val="28"/>
          <w:szCs w:val="28"/>
        </w:rPr>
        <w:t>деятельность</w:t>
      </w:r>
      <w:r w:rsidRPr="00E5115A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E5115A">
        <w:rPr>
          <w:rFonts w:ascii="Times New Roman" w:eastAsia="Times New Roman" w:hAnsi="Times New Roman"/>
          <w:sz w:val="28"/>
          <w:szCs w:val="28"/>
        </w:rPr>
        <w:t>школьников</w:t>
      </w:r>
      <w:r w:rsidRPr="00E5115A">
        <w:rPr>
          <w:rFonts w:ascii="Mongolian Baiti" w:eastAsia="Times New Roman" w:hAnsi="Mongolian Baiti" w:cs="Mongolian Baiti"/>
          <w:sz w:val="28"/>
          <w:szCs w:val="28"/>
        </w:rPr>
        <w:t xml:space="preserve">. </w:t>
      </w:r>
      <w:r w:rsidRPr="00E5115A">
        <w:rPr>
          <w:rFonts w:ascii="Times New Roman" w:eastAsia="Times New Roman" w:hAnsi="Times New Roman"/>
          <w:sz w:val="28"/>
          <w:szCs w:val="28"/>
        </w:rPr>
        <w:t>Методический</w:t>
      </w:r>
      <w:r w:rsidRPr="00E5115A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E5115A">
        <w:rPr>
          <w:rFonts w:ascii="Times New Roman" w:eastAsia="Times New Roman" w:hAnsi="Times New Roman"/>
          <w:sz w:val="28"/>
          <w:szCs w:val="28"/>
        </w:rPr>
        <w:t>конструктор</w:t>
      </w:r>
      <w:r w:rsidRPr="00E5115A">
        <w:rPr>
          <w:rFonts w:ascii="Mongolian Baiti" w:eastAsia="Times New Roman" w:hAnsi="Mongolian Baiti" w:cs="Mongolian Baiti"/>
          <w:sz w:val="28"/>
          <w:szCs w:val="28"/>
        </w:rPr>
        <w:t>:</w:t>
      </w:r>
    </w:p>
    <w:p w:rsidR="00EC1377" w:rsidRPr="00E5115A" w:rsidRDefault="00EC1377" w:rsidP="00EC1377">
      <w:pPr>
        <w:autoSpaceDE w:val="0"/>
        <w:autoSpaceDN w:val="0"/>
        <w:adjustRightInd w:val="0"/>
        <w:spacing w:after="0" w:line="240" w:lineRule="auto"/>
        <w:rPr>
          <w:rFonts w:ascii="Mongolian Baiti" w:eastAsia="Times New Roman" w:hAnsi="Mongolian Baiti" w:cs="Mongolian Baiti"/>
          <w:sz w:val="28"/>
          <w:szCs w:val="28"/>
        </w:rPr>
      </w:pPr>
      <w:r w:rsidRPr="00E5115A">
        <w:rPr>
          <w:rFonts w:ascii="Times New Roman" w:eastAsia="Times New Roman" w:hAnsi="Times New Roman"/>
          <w:sz w:val="28"/>
          <w:szCs w:val="28"/>
        </w:rPr>
        <w:t>пособие</w:t>
      </w:r>
      <w:r w:rsidRPr="00E5115A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E5115A">
        <w:rPr>
          <w:rFonts w:ascii="Times New Roman" w:eastAsia="Times New Roman" w:hAnsi="Times New Roman"/>
          <w:sz w:val="28"/>
          <w:szCs w:val="28"/>
        </w:rPr>
        <w:t>для</w:t>
      </w:r>
      <w:r w:rsidRPr="00E5115A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E5115A">
        <w:rPr>
          <w:rFonts w:ascii="Times New Roman" w:eastAsia="Times New Roman" w:hAnsi="Times New Roman"/>
          <w:sz w:val="28"/>
          <w:szCs w:val="28"/>
        </w:rPr>
        <w:t>учителей</w:t>
      </w:r>
      <w:r w:rsidRPr="00E5115A">
        <w:rPr>
          <w:rFonts w:ascii="Mongolian Baiti" w:eastAsia="Times New Roman" w:hAnsi="Mongolian Baiti" w:cs="Mongolian Baiti"/>
          <w:sz w:val="28"/>
          <w:szCs w:val="28"/>
        </w:rPr>
        <w:t xml:space="preserve">»/ </w:t>
      </w:r>
      <w:r w:rsidRPr="00E5115A">
        <w:rPr>
          <w:rFonts w:ascii="Times New Roman" w:eastAsia="Times New Roman" w:hAnsi="Times New Roman"/>
          <w:sz w:val="28"/>
          <w:szCs w:val="28"/>
        </w:rPr>
        <w:t>Д</w:t>
      </w:r>
      <w:r w:rsidRPr="00E5115A">
        <w:rPr>
          <w:rFonts w:ascii="Mongolian Baiti" w:eastAsia="Times New Roman" w:hAnsi="Mongolian Baiti" w:cs="Mongolian Baiti"/>
          <w:sz w:val="28"/>
          <w:szCs w:val="28"/>
        </w:rPr>
        <w:t>.</w:t>
      </w:r>
      <w:r w:rsidRPr="00E5115A">
        <w:rPr>
          <w:rFonts w:ascii="Times New Roman" w:eastAsia="Times New Roman" w:hAnsi="Times New Roman"/>
          <w:sz w:val="28"/>
          <w:szCs w:val="28"/>
        </w:rPr>
        <w:t>В</w:t>
      </w:r>
      <w:r w:rsidRPr="00E5115A">
        <w:rPr>
          <w:rFonts w:ascii="Mongolian Baiti" w:eastAsia="Times New Roman" w:hAnsi="Mongolian Baiti" w:cs="Mongolian Baiti"/>
          <w:sz w:val="28"/>
          <w:szCs w:val="28"/>
        </w:rPr>
        <w:t>.</w:t>
      </w:r>
      <w:r w:rsidRPr="00E5115A">
        <w:rPr>
          <w:rFonts w:ascii="Times New Roman" w:eastAsia="Times New Roman" w:hAnsi="Times New Roman"/>
          <w:sz w:val="28"/>
          <w:szCs w:val="28"/>
        </w:rPr>
        <w:t>Григорьева</w:t>
      </w:r>
      <w:r w:rsidRPr="00E5115A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E5115A">
        <w:rPr>
          <w:rFonts w:ascii="Times New Roman" w:eastAsia="Times New Roman" w:hAnsi="Times New Roman"/>
          <w:sz w:val="28"/>
          <w:szCs w:val="28"/>
        </w:rPr>
        <w:t>П</w:t>
      </w:r>
      <w:r w:rsidRPr="00E5115A">
        <w:rPr>
          <w:rFonts w:ascii="Mongolian Baiti" w:eastAsia="Times New Roman" w:hAnsi="Mongolian Baiti" w:cs="Mongolian Baiti"/>
          <w:sz w:val="28"/>
          <w:szCs w:val="28"/>
        </w:rPr>
        <w:t>.</w:t>
      </w:r>
      <w:r w:rsidRPr="00E5115A">
        <w:rPr>
          <w:rFonts w:ascii="Times New Roman" w:eastAsia="Times New Roman" w:hAnsi="Times New Roman"/>
          <w:sz w:val="28"/>
          <w:szCs w:val="28"/>
        </w:rPr>
        <w:t>В</w:t>
      </w:r>
      <w:r w:rsidRPr="00E5115A">
        <w:rPr>
          <w:rFonts w:ascii="Mongolian Baiti" w:eastAsia="Times New Roman" w:hAnsi="Mongolian Baiti" w:cs="Mongolian Baiti"/>
          <w:sz w:val="28"/>
          <w:szCs w:val="28"/>
        </w:rPr>
        <w:t xml:space="preserve">. </w:t>
      </w:r>
      <w:r w:rsidRPr="00E5115A">
        <w:rPr>
          <w:rFonts w:ascii="Times New Roman" w:eastAsia="Times New Roman" w:hAnsi="Times New Roman"/>
          <w:sz w:val="28"/>
          <w:szCs w:val="28"/>
        </w:rPr>
        <w:t>Степанов</w:t>
      </w:r>
      <w:r w:rsidRPr="00E5115A">
        <w:rPr>
          <w:rFonts w:ascii="Mongolian Baiti" w:eastAsia="Times New Roman" w:hAnsi="Mongolian Baiti" w:cs="Mongolian Baiti"/>
          <w:sz w:val="28"/>
          <w:szCs w:val="28"/>
        </w:rPr>
        <w:t xml:space="preserve">. – </w:t>
      </w:r>
      <w:r w:rsidRPr="00E5115A">
        <w:rPr>
          <w:rFonts w:ascii="Times New Roman" w:eastAsia="Times New Roman" w:hAnsi="Times New Roman"/>
          <w:sz w:val="28"/>
          <w:szCs w:val="28"/>
        </w:rPr>
        <w:t>М</w:t>
      </w:r>
      <w:r w:rsidRPr="00E5115A">
        <w:rPr>
          <w:rFonts w:ascii="Mongolian Baiti" w:eastAsia="Times New Roman" w:hAnsi="Mongolian Baiti" w:cs="Mongolian Baiti"/>
          <w:sz w:val="28"/>
          <w:szCs w:val="28"/>
        </w:rPr>
        <w:t xml:space="preserve">.: </w:t>
      </w:r>
      <w:r w:rsidRPr="00E5115A">
        <w:rPr>
          <w:rFonts w:ascii="Times New Roman" w:eastAsia="Times New Roman" w:hAnsi="Times New Roman"/>
          <w:sz w:val="28"/>
          <w:szCs w:val="28"/>
        </w:rPr>
        <w:t>Просвещение</w:t>
      </w:r>
      <w:r w:rsidRPr="00E5115A">
        <w:rPr>
          <w:rFonts w:ascii="Mongolian Baiti" w:eastAsia="Times New Roman" w:hAnsi="Mongolian Baiti" w:cs="Mongolian Baiti"/>
          <w:sz w:val="28"/>
          <w:szCs w:val="28"/>
        </w:rPr>
        <w:t>,</w:t>
      </w:r>
    </w:p>
    <w:p w:rsidR="00EC1377" w:rsidRPr="00EC1377" w:rsidRDefault="00EC1377" w:rsidP="00EC1377">
      <w:pPr>
        <w:autoSpaceDE w:val="0"/>
        <w:autoSpaceDN w:val="0"/>
        <w:adjustRightInd w:val="0"/>
        <w:spacing w:after="0" w:line="240" w:lineRule="auto"/>
        <w:rPr>
          <w:rFonts w:eastAsia="Times New Roman" w:cs="Mongolian Baiti"/>
          <w:sz w:val="28"/>
          <w:szCs w:val="28"/>
        </w:rPr>
      </w:pPr>
      <w:r w:rsidRPr="00E5115A">
        <w:rPr>
          <w:rFonts w:ascii="Mongolian Baiti" w:eastAsia="Times New Roman" w:hAnsi="Mongolian Baiti" w:cs="Mongolian Baiti"/>
          <w:sz w:val="28"/>
          <w:szCs w:val="28"/>
        </w:rPr>
        <w:t xml:space="preserve">2011.-223 </w:t>
      </w:r>
      <w:proofErr w:type="gramStart"/>
      <w:r w:rsidRPr="00E5115A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E5115A">
        <w:rPr>
          <w:rFonts w:ascii="Mongolian Baiti" w:eastAsia="Times New Roman" w:hAnsi="Mongolian Baiti" w:cs="Mongolian Baiti"/>
          <w:sz w:val="28"/>
          <w:szCs w:val="28"/>
        </w:rPr>
        <w:t>.- (</w:t>
      </w:r>
      <w:r w:rsidRPr="00E5115A">
        <w:rPr>
          <w:rFonts w:ascii="Times New Roman" w:eastAsia="Times New Roman" w:hAnsi="Times New Roman"/>
          <w:sz w:val="28"/>
          <w:szCs w:val="28"/>
        </w:rPr>
        <w:t>Стандарты</w:t>
      </w:r>
      <w:r w:rsidRPr="00E5115A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E5115A">
        <w:rPr>
          <w:rFonts w:ascii="Times New Roman" w:eastAsia="Times New Roman" w:hAnsi="Times New Roman"/>
          <w:sz w:val="28"/>
          <w:szCs w:val="28"/>
        </w:rPr>
        <w:t>второго</w:t>
      </w:r>
      <w:r w:rsidRPr="00E5115A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E5115A">
        <w:rPr>
          <w:rFonts w:ascii="Times New Roman" w:eastAsia="Times New Roman" w:hAnsi="Times New Roman"/>
          <w:sz w:val="28"/>
          <w:szCs w:val="28"/>
        </w:rPr>
        <w:t>поколения</w:t>
      </w:r>
      <w:r>
        <w:rPr>
          <w:rFonts w:ascii="Mongolian Baiti" w:eastAsia="Times New Roman" w:hAnsi="Mongolian Baiti" w:cs="Mongolian Baiti"/>
          <w:sz w:val="28"/>
          <w:szCs w:val="28"/>
        </w:rPr>
        <w:t>)</w:t>
      </w:r>
      <w:r>
        <w:rPr>
          <w:rFonts w:eastAsia="Times New Roman" w:cs="Mongolian Baiti"/>
          <w:sz w:val="28"/>
          <w:szCs w:val="28"/>
        </w:rPr>
        <w:t>.</w:t>
      </w:r>
    </w:p>
    <w:p w:rsidR="006A1E06" w:rsidRPr="006A1E06" w:rsidRDefault="006A1E06" w:rsidP="006A1E06">
      <w:pPr>
        <w:spacing w:after="0" w:line="240" w:lineRule="auto"/>
        <w:ind w:firstLine="708"/>
        <w:jc w:val="both"/>
        <w:rPr>
          <w:rFonts w:cs="Mongolian Baiti"/>
          <w:sz w:val="28"/>
          <w:szCs w:val="28"/>
        </w:rPr>
      </w:pP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С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учетом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требований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Федерального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государственного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образовательного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стандарта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основного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общего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образования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в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содержании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рабочей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программы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предполагается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реализовать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актуальные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в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настоящее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время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proofErr w:type="spellStart"/>
      <w:r w:rsidRPr="000A5040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0A5040">
        <w:rPr>
          <w:rFonts w:ascii="Mongolian Baiti" w:hAnsi="Mongolian Baiti" w:cs="Mongolian Baiti"/>
          <w:sz w:val="28"/>
          <w:szCs w:val="28"/>
        </w:rPr>
        <w:t xml:space="preserve">, </w:t>
      </w:r>
      <w:r w:rsidRPr="000A5040">
        <w:rPr>
          <w:rFonts w:ascii="Times New Roman" w:hAnsi="Times New Roman"/>
          <w:sz w:val="28"/>
          <w:szCs w:val="28"/>
        </w:rPr>
        <w:t>личностно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proofErr w:type="gramStart"/>
      <w:r w:rsidRPr="000A5040">
        <w:rPr>
          <w:rFonts w:ascii="Times New Roman" w:hAnsi="Times New Roman"/>
          <w:sz w:val="28"/>
          <w:szCs w:val="28"/>
        </w:rPr>
        <w:t>ориентированный</w:t>
      </w:r>
      <w:proofErr w:type="gramEnd"/>
      <w:r w:rsidRPr="000A5040">
        <w:rPr>
          <w:rFonts w:ascii="Mongolian Baiti" w:hAnsi="Mongolian Baiti" w:cs="Mongolian Baiti"/>
          <w:sz w:val="28"/>
          <w:szCs w:val="28"/>
        </w:rPr>
        <w:t xml:space="preserve">, </w:t>
      </w:r>
      <w:proofErr w:type="spellStart"/>
      <w:r w:rsidRPr="000A5040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подходы</w:t>
      </w:r>
      <w:r>
        <w:rPr>
          <w:rFonts w:cs="Mongolian Baiti"/>
          <w:sz w:val="28"/>
          <w:szCs w:val="28"/>
        </w:rPr>
        <w:t>.</w:t>
      </w:r>
    </w:p>
    <w:p w:rsidR="006A1E06" w:rsidRPr="000A5040" w:rsidRDefault="006A1E06" w:rsidP="006A1E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Mongolian Baiti" w:eastAsia="Times New Roman" w:hAnsi="Mongolian Baiti" w:cs="Mongolian Baiti"/>
          <w:sz w:val="28"/>
          <w:szCs w:val="28"/>
        </w:rPr>
      </w:pPr>
      <w:r w:rsidRPr="000A5040">
        <w:rPr>
          <w:rFonts w:ascii="Times New Roman" w:eastAsia="Times New Roman" w:hAnsi="Times New Roman"/>
          <w:sz w:val="28"/>
          <w:szCs w:val="28"/>
        </w:rPr>
        <w:t>Чтобы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достичь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современного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уровня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математического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образования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>,</w:t>
      </w:r>
      <w:r>
        <w:rPr>
          <w:rFonts w:eastAsia="Times New Roman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необходимо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принимать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во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внимание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огромный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потенциал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внеклассной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работы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0A5040">
        <w:rPr>
          <w:rFonts w:ascii="Times New Roman" w:eastAsia="Times New Roman" w:hAnsi="Times New Roman"/>
          <w:sz w:val="28"/>
          <w:szCs w:val="28"/>
        </w:rPr>
        <w:t>так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как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в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единстве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с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обязательным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курсом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внеурочная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создаёт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условия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для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более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полного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осуществления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практических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>,</w:t>
      </w:r>
      <w:r w:rsidRPr="000F4B4E">
        <w:rPr>
          <w:rFonts w:eastAsia="Times New Roman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воспитательных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0A5040">
        <w:rPr>
          <w:rFonts w:ascii="Times New Roman" w:eastAsia="Times New Roman" w:hAnsi="Times New Roman"/>
          <w:sz w:val="28"/>
          <w:szCs w:val="28"/>
        </w:rPr>
        <w:t>общеобразовательных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и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развивающих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целей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обучения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>.</w:t>
      </w:r>
      <w:r>
        <w:rPr>
          <w:rFonts w:eastAsia="Times New Roman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Федеральный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государственный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образовательный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стандарт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основного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общего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образования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предъявляет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новые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требования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к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результатам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освоения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0A5040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основной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образовательной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программы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. </w:t>
      </w:r>
      <w:r w:rsidRPr="000A5040">
        <w:rPr>
          <w:rFonts w:ascii="Times New Roman" w:eastAsia="Times New Roman" w:hAnsi="Times New Roman"/>
          <w:sz w:val="28"/>
          <w:szCs w:val="28"/>
        </w:rPr>
        <w:t>Организация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занятий</w:t>
      </w:r>
    </w:p>
    <w:p w:rsidR="006A1E06" w:rsidRPr="000A5040" w:rsidRDefault="006A1E06" w:rsidP="006A1E06">
      <w:pPr>
        <w:autoSpaceDE w:val="0"/>
        <w:autoSpaceDN w:val="0"/>
        <w:adjustRightInd w:val="0"/>
        <w:spacing w:after="0" w:line="240" w:lineRule="auto"/>
        <w:jc w:val="both"/>
        <w:rPr>
          <w:rFonts w:ascii="Mongolian Baiti" w:eastAsia="Times New Roman" w:hAnsi="Mongolian Baiti" w:cs="Mongolian Baiti"/>
          <w:sz w:val="28"/>
          <w:szCs w:val="28"/>
        </w:rPr>
      </w:pPr>
      <w:r w:rsidRPr="000A5040">
        <w:rPr>
          <w:rFonts w:ascii="Times New Roman" w:eastAsia="Times New Roman" w:hAnsi="Times New Roman"/>
          <w:sz w:val="28"/>
          <w:szCs w:val="28"/>
        </w:rPr>
        <w:t>по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направлениям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внеурочной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деятельности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является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неотъемлемой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частью</w:t>
      </w:r>
    </w:p>
    <w:p w:rsidR="006A1E06" w:rsidRPr="000A5040" w:rsidRDefault="006A1E06" w:rsidP="006A1E06">
      <w:pPr>
        <w:autoSpaceDE w:val="0"/>
        <w:autoSpaceDN w:val="0"/>
        <w:adjustRightInd w:val="0"/>
        <w:spacing w:after="0" w:line="240" w:lineRule="auto"/>
        <w:jc w:val="both"/>
        <w:rPr>
          <w:rFonts w:ascii="Mongolian Baiti" w:hAnsi="Mongolian Baiti" w:cs="Mongolian Baiti"/>
          <w:color w:val="000000"/>
          <w:sz w:val="28"/>
          <w:szCs w:val="28"/>
        </w:rPr>
      </w:pPr>
      <w:r w:rsidRPr="000A5040">
        <w:rPr>
          <w:rFonts w:ascii="Times New Roman" w:eastAsia="Times New Roman" w:hAnsi="Times New Roman"/>
          <w:sz w:val="28"/>
          <w:szCs w:val="28"/>
        </w:rPr>
        <w:t>образовательного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процесса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в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школе.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Внеурочная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деятельность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учащихся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не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только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углубляет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и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расширяет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знания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математического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образования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0A5040">
        <w:rPr>
          <w:rFonts w:ascii="Times New Roman" w:eastAsia="Times New Roman" w:hAnsi="Times New Roman"/>
          <w:sz w:val="28"/>
          <w:szCs w:val="28"/>
        </w:rPr>
        <w:t>но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способствует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формированию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универсальных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(</w:t>
      </w:r>
      <w:proofErr w:type="spellStart"/>
      <w:r w:rsidRPr="000A5040"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) </w:t>
      </w:r>
      <w:r w:rsidRPr="000A5040">
        <w:rPr>
          <w:rFonts w:ascii="Times New Roman" w:eastAsia="Times New Roman" w:hAnsi="Times New Roman"/>
          <w:sz w:val="28"/>
          <w:szCs w:val="28"/>
        </w:rPr>
        <w:t>умений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навыков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0A5040">
        <w:rPr>
          <w:rFonts w:ascii="Times New Roman" w:eastAsia="Times New Roman" w:hAnsi="Times New Roman"/>
          <w:sz w:val="28"/>
          <w:szCs w:val="28"/>
        </w:rPr>
        <w:t>общественно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>-</w:t>
      </w:r>
      <w:r w:rsidRPr="000A5040">
        <w:rPr>
          <w:rFonts w:ascii="Times New Roman" w:eastAsia="Times New Roman" w:hAnsi="Times New Roman"/>
          <w:sz w:val="28"/>
          <w:szCs w:val="28"/>
        </w:rPr>
        <w:t>значимого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ценностного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отношения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к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знаниям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>,</w:t>
      </w:r>
      <w:r>
        <w:rPr>
          <w:rFonts w:eastAsia="Times New Roman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развитию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познавательных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и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творческих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способностей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и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интересов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sz w:val="28"/>
          <w:szCs w:val="28"/>
        </w:rPr>
        <w:t>и</w:t>
      </w:r>
      <w:r w:rsidRPr="000A5040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0A5040">
        <w:rPr>
          <w:rFonts w:ascii="Times New Roman" w:eastAsia="Times New Roman" w:hAnsi="Times New Roman"/>
          <w:sz w:val="28"/>
          <w:szCs w:val="28"/>
        </w:rPr>
        <w:t>как</w:t>
      </w:r>
      <w:r>
        <w:rPr>
          <w:rFonts w:ascii="Times New Roman" w:eastAsia="Times New Roman" w:hAnsi="Times New Roman"/>
          <w:sz w:val="28"/>
          <w:szCs w:val="28"/>
        </w:rPr>
        <w:t xml:space="preserve"> с</w:t>
      </w:r>
      <w:r w:rsidRPr="000A5040">
        <w:rPr>
          <w:rFonts w:ascii="Times New Roman" w:hAnsi="Times New Roman"/>
          <w:sz w:val="28"/>
          <w:szCs w:val="28"/>
        </w:rPr>
        <w:t>ледствие</w:t>
      </w:r>
      <w:r w:rsidRPr="000A5040">
        <w:rPr>
          <w:rFonts w:ascii="Mongolian Baiti" w:hAnsi="Mongolian Baiti" w:cs="Mongolian Baiti"/>
          <w:sz w:val="28"/>
          <w:szCs w:val="28"/>
        </w:rPr>
        <w:t xml:space="preserve">, </w:t>
      </w:r>
      <w:r w:rsidRPr="000A5040">
        <w:rPr>
          <w:rFonts w:ascii="Times New Roman" w:hAnsi="Times New Roman"/>
          <w:sz w:val="28"/>
          <w:szCs w:val="28"/>
        </w:rPr>
        <w:t>повышает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мотивацию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к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изучению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математики</w:t>
      </w:r>
      <w:r w:rsidRPr="000A5040">
        <w:rPr>
          <w:rFonts w:ascii="Mongolian Baiti" w:hAnsi="Mongolian Baiti" w:cs="Mongolian Baiti"/>
          <w:sz w:val="28"/>
          <w:szCs w:val="28"/>
        </w:rPr>
        <w:t>.</w:t>
      </w:r>
    </w:p>
    <w:p w:rsidR="006A1E06" w:rsidRPr="000A5040" w:rsidRDefault="006A1E06" w:rsidP="006A1E06">
      <w:pPr>
        <w:pStyle w:val="ParagraphStyle"/>
        <w:spacing w:line="264" w:lineRule="auto"/>
        <w:ind w:firstLine="360"/>
        <w:jc w:val="both"/>
        <w:rPr>
          <w:rFonts w:ascii="Mongolian Baiti" w:hAnsi="Mongolian Baiti" w:cs="Mongolian Baiti"/>
          <w:sz w:val="28"/>
          <w:szCs w:val="28"/>
        </w:rPr>
      </w:pPr>
      <w:r w:rsidRPr="000A5040">
        <w:rPr>
          <w:rFonts w:ascii="Times New Roman" w:hAnsi="Times New Roman"/>
          <w:sz w:val="28"/>
          <w:szCs w:val="28"/>
        </w:rPr>
        <w:t>При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организации</w:t>
      </w:r>
      <w:r w:rsidRPr="000A5040">
        <w:rPr>
          <w:rFonts w:ascii="Mongolian Baiti" w:hAnsi="Mongolian Baiti" w:cs="Mongolian Baiti"/>
          <w:sz w:val="28"/>
          <w:szCs w:val="28"/>
        </w:rPr>
        <w:t xml:space="preserve">  </w:t>
      </w:r>
      <w:r w:rsidRPr="000A5040">
        <w:rPr>
          <w:rFonts w:ascii="Times New Roman" w:hAnsi="Times New Roman"/>
          <w:sz w:val="28"/>
          <w:szCs w:val="28"/>
        </w:rPr>
        <w:t>занятий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надо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обращать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внимание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на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такую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психологическую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особенность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данного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возраста</w:t>
      </w:r>
      <w:r w:rsidRPr="000A5040">
        <w:rPr>
          <w:rFonts w:ascii="Mongolian Baiti" w:hAnsi="Mongolian Baiti" w:cs="Mongolian Baiti"/>
          <w:sz w:val="28"/>
          <w:szCs w:val="28"/>
        </w:rPr>
        <w:t xml:space="preserve">, </w:t>
      </w:r>
      <w:r w:rsidRPr="000A5040">
        <w:rPr>
          <w:rFonts w:ascii="Times New Roman" w:hAnsi="Times New Roman"/>
          <w:sz w:val="28"/>
          <w:szCs w:val="28"/>
        </w:rPr>
        <w:t>как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избирательность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внимания</w:t>
      </w:r>
      <w:r w:rsidRPr="000A5040">
        <w:rPr>
          <w:rFonts w:ascii="Mongolian Baiti" w:hAnsi="Mongolian Baiti" w:cs="Mongolian Baiti"/>
          <w:sz w:val="28"/>
          <w:szCs w:val="28"/>
        </w:rPr>
        <w:t xml:space="preserve">. </w:t>
      </w:r>
      <w:r w:rsidRPr="000A5040">
        <w:rPr>
          <w:rFonts w:ascii="Times New Roman" w:hAnsi="Times New Roman"/>
          <w:sz w:val="28"/>
          <w:szCs w:val="28"/>
        </w:rPr>
        <w:t>Дети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легко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откликаются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на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необычные</w:t>
      </w:r>
      <w:r w:rsidRPr="000A5040">
        <w:rPr>
          <w:rFonts w:ascii="Mongolian Baiti" w:hAnsi="Mongolian Baiti" w:cs="Mongolian Baiti"/>
          <w:sz w:val="28"/>
          <w:szCs w:val="28"/>
        </w:rPr>
        <w:t xml:space="preserve">, </w:t>
      </w:r>
      <w:r w:rsidRPr="000A5040">
        <w:rPr>
          <w:rFonts w:ascii="Times New Roman" w:hAnsi="Times New Roman"/>
          <w:sz w:val="28"/>
          <w:szCs w:val="28"/>
        </w:rPr>
        <w:t>захватывающие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внеклассные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дела</w:t>
      </w:r>
      <w:r w:rsidRPr="000A5040">
        <w:rPr>
          <w:rFonts w:ascii="Mongolian Baiti" w:hAnsi="Mongolian Baiti" w:cs="Mongolian Baiti"/>
          <w:sz w:val="28"/>
          <w:szCs w:val="28"/>
        </w:rPr>
        <w:t xml:space="preserve">, </w:t>
      </w:r>
      <w:r w:rsidRPr="000A5040">
        <w:rPr>
          <w:rFonts w:ascii="Times New Roman" w:hAnsi="Times New Roman"/>
          <w:sz w:val="28"/>
          <w:szCs w:val="28"/>
        </w:rPr>
        <w:t>но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быстрая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переключаемость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внимания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не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даёт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им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возможность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сосредоточиться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долго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на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одном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и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том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же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деле</w:t>
      </w:r>
      <w:r w:rsidRPr="000A5040">
        <w:rPr>
          <w:rFonts w:ascii="Mongolian Baiti" w:hAnsi="Mongolian Baiti" w:cs="Mongolian Baiti"/>
          <w:sz w:val="28"/>
          <w:szCs w:val="28"/>
        </w:rPr>
        <w:t xml:space="preserve">. </w:t>
      </w:r>
      <w:r w:rsidRPr="000A5040">
        <w:rPr>
          <w:rFonts w:ascii="Times New Roman" w:hAnsi="Times New Roman"/>
          <w:sz w:val="28"/>
          <w:szCs w:val="28"/>
        </w:rPr>
        <w:t>Однако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если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учитель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будет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создавать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нестандартные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ситуации</w:t>
      </w:r>
      <w:r w:rsidRPr="000A5040">
        <w:rPr>
          <w:rFonts w:ascii="Mongolian Baiti" w:hAnsi="Mongolian Baiti" w:cs="Mongolian Baiti"/>
          <w:sz w:val="28"/>
          <w:szCs w:val="28"/>
        </w:rPr>
        <w:t xml:space="preserve">, </w:t>
      </w:r>
      <w:r w:rsidRPr="000A5040">
        <w:rPr>
          <w:rFonts w:ascii="Times New Roman" w:hAnsi="Times New Roman"/>
          <w:sz w:val="28"/>
          <w:szCs w:val="28"/>
        </w:rPr>
        <w:t>ребята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будут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заниматься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с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удовольствием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и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длительное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время</w:t>
      </w:r>
      <w:r w:rsidRPr="000A5040">
        <w:rPr>
          <w:rFonts w:ascii="Mongolian Baiti" w:hAnsi="Mongolian Baiti" w:cs="Mongolian Baiti"/>
          <w:sz w:val="28"/>
          <w:szCs w:val="28"/>
        </w:rPr>
        <w:t xml:space="preserve">. </w:t>
      </w:r>
      <w:r w:rsidRPr="000A5040">
        <w:rPr>
          <w:rFonts w:ascii="Times New Roman" w:hAnsi="Times New Roman"/>
          <w:sz w:val="28"/>
          <w:szCs w:val="28"/>
        </w:rPr>
        <w:t>Дети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в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этом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возрасте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склонны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к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спорам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и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возражениям</w:t>
      </w:r>
      <w:r w:rsidRPr="000A5040">
        <w:rPr>
          <w:rFonts w:ascii="Mongolian Baiti" w:hAnsi="Mongolian Baiti" w:cs="Mongolian Baiti"/>
          <w:sz w:val="28"/>
          <w:szCs w:val="28"/>
        </w:rPr>
        <w:t xml:space="preserve">, </w:t>
      </w:r>
      <w:r w:rsidRPr="000A5040">
        <w:rPr>
          <w:rFonts w:ascii="Times New Roman" w:hAnsi="Times New Roman"/>
          <w:sz w:val="28"/>
          <w:szCs w:val="28"/>
        </w:rPr>
        <w:t>особенностью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их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мышления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является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его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критичность</w:t>
      </w:r>
      <w:r w:rsidRPr="000A5040">
        <w:rPr>
          <w:rFonts w:ascii="Mongolian Baiti" w:hAnsi="Mongolian Baiti" w:cs="Mongolian Baiti"/>
          <w:sz w:val="28"/>
          <w:szCs w:val="28"/>
        </w:rPr>
        <w:t xml:space="preserve">. </w:t>
      </w:r>
      <w:r w:rsidRPr="000A5040">
        <w:rPr>
          <w:rFonts w:ascii="Times New Roman" w:hAnsi="Times New Roman"/>
          <w:sz w:val="28"/>
          <w:szCs w:val="28"/>
        </w:rPr>
        <w:t>У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ребят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появляется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своё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мнение</w:t>
      </w:r>
      <w:r w:rsidRPr="000A5040">
        <w:rPr>
          <w:rFonts w:ascii="Mongolian Baiti" w:hAnsi="Mongolian Baiti" w:cs="Mongolian Baiti"/>
          <w:sz w:val="28"/>
          <w:szCs w:val="28"/>
        </w:rPr>
        <w:t xml:space="preserve">, </w:t>
      </w:r>
      <w:r w:rsidRPr="000A5040">
        <w:rPr>
          <w:rFonts w:ascii="Times New Roman" w:hAnsi="Times New Roman"/>
          <w:sz w:val="28"/>
          <w:szCs w:val="28"/>
        </w:rPr>
        <w:t>которое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они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стараются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демонстрировать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как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можно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чаще</w:t>
      </w:r>
      <w:r w:rsidRPr="000A5040">
        <w:rPr>
          <w:rFonts w:ascii="Mongolian Baiti" w:hAnsi="Mongolian Baiti" w:cs="Mongolian Baiti"/>
          <w:sz w:val="28"/>
          <w:szCs w:val="28"/>
        </w:rPr>
        <w:t xml:space="preserve">, </w:t>
      </w:r>
      <w:r w:rsidRPr="000A5040">
        <w:rPr>
          <w:rFonts w:ascii="Times New Roman" w:hAnsi="Times New Roman"/>
          <w:sz w:val="28"/>
          <w:szCs w:val="28"/>
        </w:rPr>
        <w:t>заявляя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о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себе</w:t>
      </w:r>
      <w:r w:rsidRPr="000A5040">
        <w:rPr>
          <w:rFonts w:ascii="Mongolian Baiti" w:hAnsi="Mongolian Baiti" w:cs="Mongolian Baiti"/>
          <w:sz w:val="28"/>
          <w:szCs w:val="28"/>
        </w:rPr>
        <w:t>.</w:t>
      </w:r>
      <w:r>
        <w:rPr>
          <w:rFonts w:ascii="Calibri" w:hAnsi="Calibr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Этот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возраст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благоприятен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для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творческого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развития</w:t>
      </w:r>
      <w:r w:rsidRPr="000A5040">
        <w:rPr>
          <w:rFonts w:ascii="Mongolian Baiti" w:hAnsi="Mongolian Baiti" w:cs="Mongolian Baiti"/>
          <w:sz w:val="28"/>
          <w:szCs w:val="28"/>
        </w:rPr>
        <w:t xml:space="preserve">. </w:t>
      </w:r>
      <w:r w:rsidRPr="000A5040">
        <w:rPr>
          <w:rFonts w:ascii="Times New Roman" w:hAnsi="Times New Roman"/>
          <w:sz w:val="28"/>
          <w:szCs w:val="28"/>
        </w:rPr>
        <w:t>Учащимся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нравится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решать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проблемные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ситуации</w:t>
      </w:r>
      <w:r w:rsidRPr="000A5040">
        <w:rPr>
          <w:rFonts w:ascii="Mongolian Baiti" w:hAnsi="Mongolian Baiti" w:cs="Mongolian Baiti"/>
          <w:sz w:val="28"/>
          <w:szCs w:val="28"/>
        </w:rPr>
        <w:t xml:space="preserve">, </w:t>
      </w:r>
      <w:r w:rsidRPr="000A5040">
        <w:rPr>
          <w:rFonts w:ascii="Times New Roman" w:hAnsi="Times New Roman"/>
          <w:sz w:val="28"/>
          <w:szCs w:val="28"/>
        </w:rPr>
        <w:t>находить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сходства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и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различия</w:t>
      </w:r>
      <w:r w:rsidRPr="000A5040">
        <w:rPr>
          <w:rFonts w:ascii="Mongolian Baiti" w:hAnsi="Mongolian Baiti" w:cs="Mongolian Baiti"/>
          <w:sz w:val="28"/>
          <w:szCs w:val="28"/>
        </w:rPr>
        <w:t xml:space="preserve">, </w:t>
      </w:r>
      <w:r w:rsidRPr="000A5040">
        <w:rPr>
          <w:rFonts w:ascii="Times New Roman" w:hAnsi="Times New Roman"/>
          <w:sz w:val="28"/>
          <w:szCs w:val="28"/>
        </w:rPr>
        <w:t>определять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причину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и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следствие</w:t>
      </w:r>
      <w:r w:rsidRPr="000A5040">
        <w:rPr>
          <w:rFonts w:ascii="Mongolian Baiti" w:hAnsi="Mongolian Baiti" w:cs="Mongolian Baiti"/>
          <w:sz w:val="28"/>
          <w:szCs w:val="28"/>
        </w:rPr>
        <w:t xml:space="preserve">, </w:t>
      </w:r>
      <w:r w:rsidRPr="000A5040">
        <w:rPr>
          <w:rFonts w:ascii="Times New Roman" w:hAnsi="Times New Roman"/>
          <w:sz w:val="28"/>
          <w:szCs w:val="28"/>
        </w:rPr>
        <w:t>самому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решать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проблему</w:t>
      </w:r>
      <w:r w:rsidRPr="000A5040">
        <w:rPr>
          <w:rFonts w:ascii="Mongolian Baiti" w:hAnsi="Mongolian Baiti" w:cs="Mongolian Baiti"/>
          <w:sz w:val="28"/>
          <w:szCs w:val="28"/>
        </w:rPr>
        <w:t xml:space="preserve">, </w:t>
      </w:r>
      <w:r w:rsidRPr="000A5040">
        <w:rPr>
          <w:rFonts w:ascii="Times New Roman" w:hAnsi="Times New Roman"/>
          <w:sz w:val="28"/>
          <w:szCs w:val="28"/>
        </w:rPr>
        <w:t>участвовать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в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дискуссии</w:t>
      </w:r>
      <w:r w:rsidRPr="000A5040">
        <w:rPr>
          <w:rFonts w:ascii="Mongolian Baiti" w:hAnsi="Mongolian Baiti" w:cs="Mongolian Baiti"/>
          <w:sz w:val="28"/>
          <w:szCs w:val="28"/>
        </w:rPr>
        <w:t xml:space="preserve">, </w:t>
      </w:r>
      <w:r w:rsidRPr="000A5040">
        <w:rPr>
          <w:rFonts w:ascii="Times New Roman" w:hAnsi="Times New Roman"/>
          <w:sz w:val="28"/>
          <w:szCs w:val="28"/>
        </w:rPr>
        <w:t>отстаивать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и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доказывать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сваю</w:t>
      </w:r>
      <w:r w:rsidRPr="000A5040">
        <w:rPr>
          <w:rFonts w:ascii="Mongolian Baiti" w:hAnsi="Mongolian Baiti" w:cs="Mongolian Baiti"/>
          <w:sz w:val="28"/>
          <w:szCs w:val="28"/>
        </w:rPr>
        <w:t xml:space="preserve"> </w:t>
      </w:r>
      <w:r w:rsidRPr="000A5040">
        <w:rPr>
          <w:rFonts w:ascii="Times New Roman" w:hAnsi="Times New Roman"/>
          <w:sz w:val="28"/>
          <w:szCs w:val="28"/>
        </w:rPr>
        <w:t>правоту</w:t>
      </w:r>
      <w:r w:rsidRPr="000A5040">
        <w:rPr>
          <w:rFonts w:ascii="Mongolian Baiti" w:hAnsi="Mongolian Baiti" w:cs="Mongolian Baiti"/>
          <w:sz w:val="28"/>
          <w:szCs w:val="28"/>
        </w:rPr>
        <w:t xml:space="preserve">. </w:t>
      </w:r>
    </w:p>
    <w:p w:rsidR="006A1E06" w:rsidRPr="00E1366A" w:rsidRDefault="006A1E06" w:rsidP="006A1E06">
      <w:pPr>
        <w:spacing w:after="0" w:line="290" w:lineRule="atLeast"/>
        <w:ind w:firstLine="28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Для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того</w:t>
      </w:r>
      <w:proofErr w:type="gramStart"/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>,</w:t>
      </w:r>
      <w:proofErr w:type="gramEnd"/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чтобы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ученик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начал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всерьез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заниматься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математикой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,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необходимо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,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чтобы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предыдущих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этапах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он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почувствовал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,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что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размышления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над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трудными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,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нестандартными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задачами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могут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доставлять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радость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.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Решение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олимпиадных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задач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позволяет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учащимся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накапливать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опыт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сопоставлении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,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наблюдении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,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выявлять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несложные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математические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закономерности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,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высказывать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догадки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,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нуждающиеся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доказательстве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.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Тем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самым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создаются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условия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для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выработки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учащихся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потребности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рассуждениях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,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дети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учатся</w:t>
      </w:r>
      <w:r w:rsidRPr="000A5040">
        <w:rPr>
          <w:rFonts w:ascii="Mongolian Baiti" w:eastAsia="Times New Roman" w:hAnsi="Mongolian Baiti" w:cs="Mongolian Baiti"/>
          <w:color w:val="000000"/>
          <w:sz w:val="28"/>
          <w:szCs w:val="28"/>
        </w:rPr>
        <w:t xml:space="preserve"> </w:t>
      </w:r>
      <w:r w:rsidRPr="000A5040">
        <w:rPr>
          <w:rFonts w:ascii="Times New Roman" w:eastAsia="Times New Roman" w:hAnsi="Times New Roman"/>
          <w:color w:val="000000"/>
          <w:sz w:val="28"/>
          <w:szCs w:val="28"/>
        </w:rPr>
        <w:t>думать</w:t>
      </w:r>
      <w:r w:rsidRPr="00E1366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A1E06" w:rsidRDefault="006A1E06" w:rsidP="006A1E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1377" w:rsidRDefault="00EC1377" w:rsidP="006A1E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1377" w:rsidRPr="00EC1377" w:rsidRDefault="00EC1377" w:rsidP="006A1E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1E06" w:rsidRPr="00832BEA" w:rsidRDefault="007B7238" w:rsidP="006A1E06">
      <w:pPr>
        <w:ind w:firstLine="708"/>
        <w:jc w:val="center"/>
        <w:rPr>
          <w:rFonts w:ascii="Microsoft Yi Baiti" w:eastAsia="Microsoft Yi Baiti" w:hAnsi="Microsoft Yi Baiti"/>
          <w:sz w:val="28"/>
          <w:szCs w:val="28"/>
          <w:u w:val="single"/>
        </w:rPr>
      </w:pPr>
      <w:r w:rsidRPr="00832BEA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2. Общая характеристика</w:t>
      </w:r>
      <w:r w:rsidR="00275931" w:rsidRPr="00832BEA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курса</w:t>
      </w:r>
    </w:p>
    <w:p w:rsidR="006A1E06" w:rsidRPr="007C1FFD" w:rsidRDefault="006A1E06" w:rsidP="006A1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golian Baiti" w:eastAsia="Times New Roman" w:hAnsi="Mongolian Baiti" w:cs="Mongolian Baiti"/>
          <w:sz w:val="28"/>
          <w:szCs w:val="28"/>
        </w:rPr>
      </w:pPr>
      <w:r w:rsidRPr="007C1FFD">
        <w:rPr>
          <w:rFonts w:ascii="Times New Roman" w:eastAsia="Times New Roman" w:hAnsi="Times New Roman"/>
          <w:b/>
          <w:bCs/>
          <w:sz w:val="28"/>
          <w:szCs w:val="28"/>
        </w:rPr>
        <w:t>Актуальность</w:t>
      </w:r>
      <w:r w:rsidRPr="007C1FFD">
        <w:rPr>
          <w:rFonts w:ascii="Mongolian Baiti" w:eastAsia="Times New Roman" w:hAnsi="Mongolian Baiti" w:cs="Mongolian Baiti"/>
          <w:b/>
          <w:bCs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b/>
          <w:bCs/>
          <w:sz w:val="28"/>
          <w:szCs w:val="28"/>
        </w:rPr>
        <w:t>разработки</w:t>
      </w:r>
      <w:r w:rsidRPr="007C1FFD">
        <w:rPr>
          <w:rFonts w:ascii="Mongolian Baiti" w:eastAsia="Times New Roman" w:hAnsi="Mongolian Baiti" w:cs="Mongolian Baiti"/>
          <w:b/>
          <w:bCs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создание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данной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программы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обусловлены</w:t>
      </w:r>
    </w:p>
    <w:p w:rsidR="006A1E06" w:rsidRPr="007C1FFD" w:rsidRDefault="006A1E06" w:rsidP="006A1E06">
      <w:pPr>
        <w:autoSpaceDE w:val="0"/>
        <w:autoSpaceDN w:val="0"/>
        <w:adjustRightInd w:val="0"/>
        <w:spacing w:after="0" w:line="240" w:lineRule="auto"/>
        <w:jc w:val="both"/>
        <w:rPr>
          <w:rFonts w:ascii="Mongolian Baiti" w:eastAsia="Times New Roman" w:hAnsi="Mongolian Baiti" w:cs="Mongolian Baiti"/>
          <w:sz w:val="28"/>
          <w:szCs w:val="28"/>
        </w:rPr>
      </w:pPr>
      <w:r w:rsidRPr="007C1FFD">
        <w:rPr>
          <w:rFonts w:ascii="Times New Roman" w:eastAsia="Times New Roman" w:hAnsi="Times New Roman"/>
          <w:sz w:val="28"/>
          <w:szCs w:val="28"/>
        </w:rPr>
        <w:t>тем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что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она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позволяет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устранить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противоречия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между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требованиями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программы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предмета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«</w:t>
      </w:r>
      <w:r w:rsidRPr="007C1FFD">
        <w:rPr>
          <w:rFonts w:ascii="Times New Roman" w:eastAsia="Times New Roman" w:hAnsi="Times New Roman"/>
          <w:sz w:val="28"/>
          <w:szCs w:val="28"/>
        </w:rPr>
        <w:t>математика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» </w:t>
      </w:r>
      <w:r w:rsidRPr="007C1FFD">
        <w:rPr>
          <w:rFonts w:ascii="Times New Roman" w:eastAsia="Times New Roman" w:hAnsi="Times New Roman"/>
          <w:sz w:val="28"/>
          <w:szCs w:val="28"/>
        </w:rPr>
        <w:t>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потребностями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учащихся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дополнительном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материале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по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математике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применении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полученных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знаний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на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практике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; </w:t>
      </w:r>
      <w:r w:rsidRPr="007C1FFD">
        <w:rPr>
          <w:rFonts w:ascii="Times New Roman" w:eastAsia="Times New Roman" w:hAnsi="Times New Roman"/>
          <w:sz w:val="28"/>
          <w:szCs w:val="28"/>
        </w:rPr>
        <w:t>условиями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работы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классно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>-</w:t>
      </w:r>
      <w:r w:rsidRPr="007C1FFD">
        <w:rPr>
          <w:rFonts w:ascii="Times New Roman" w:eastAsia="Times New Roman" w:hAnsi="Times New Roman"/>
          <w:sz w:val="28"/>
          <w:szCs w:val="28"/>
        </w:rPr>
        <w:t>урочной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системе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преподавания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математики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потребностями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учащихся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реализовать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свой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творческий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потенциал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>.</w:t>
      </w:r>
    </w:p>
    <w:p w:rsidR="006A1E06" w:rsidRPr="007C1FFD" w:rsidRDefault="006A1E06" w:rsidP="006A1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golian Baiti" w:eastAsia="Times New Roman" w:hAnsi="Mongolian Baiti" w:cs="Mongolian Baiti"/>
          <w:sz w:val="28"/>
          <w:szCs w:val="28"/>
        </w:rPr>
      </w:pPr>
      <w:r w:rsidRPr="007C1FFD">
        <w:rPr>
          <w:rFonts w:ascii="Times New Roman" w:eastAsia="Times New Roman" w:hAnsi="Times New Roman"/>
          <w:sz w:val="28"/>
          <w:szCs w:val="28"/>
        </w:rPr>
        <w:t>Одна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из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основных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задач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образования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ФГОС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второго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поколения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– </w:t>
      </w:r>
      <w:r w:rsidRPr="007C1FFD">
        <w:rPr>
          <w:rFonts w:ascii="Times New Roman" w:eastAsia="Times New Roman" w:hAnsi="Times New Roman"/>
          <w:sz w:val="28"/>
          <w:szCs w:val="28"/>
        </w:rPr>
        <w:t>развитие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способностей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ребёнка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формирование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универсальных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учебных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действий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>,</w:t>
      </w:r>
      <w:r>
        <w:rPr>
          <w:rFonts w:eastAsia="Times New Roman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таких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как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: </w:t>
      </w:r>
      <w:proofErr w:type="spellStart"/>
      <w:r w:rsidRPr="007C1FFD">
        <w:rPr>
          <w:rFonts w:ascii="Times New Roman" w:eastAsia="Times New Roman" w:hAnsi="Times New Roman"/>
          <w:sz w:val="28"/>
          <w:szCs w:val="28"/>
        </w:rPr>
        <w:t>целеполагание</w:t>
      </w:r>
      <w:proofErr w:type="spellEnd"/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планирование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прогнозирование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контроль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>,</w:t>
      </w:r>
      <w:r>
        <w:rPr>
          <w:rFonts w:eastAsia="Times New Roman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коррекция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оценка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proofErr w:type="spellStart"/>
      <w:r w:rsidRPr="007C1FFD">
        <w:rPr>
          <w:rFonts w:ascii="Times New Roman" w:eastAsia="Times New Roman" w:hAnsi="Times New Roman"/>
          <w:sz w:val="28"/>
          <w:szCs w:val="28"/>
        </w:rPr>
        <w:t>саморегуляция</w:t>
      </w:r>
      <w:proofErr w:type="spellEnd"/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. </w:t>
      </w:r>
      <w:r w:rsidRPr="007C1FFD">
        <w:rPr>
          <w:rFonts w:ascii="Times New Roman" w:eastAsia="Times New Roman" w:hAnsi="Times New Roman"/>
          <w:sz w:val="28"/>
          <w:szCs w:val="28"/>
        </w:rPr>
        <w:t>С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этой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целью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программе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предусмотрено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значительное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увеличение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активных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форм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работы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направленных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вовлечение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учащихся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динамическую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деятельность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на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обеспечение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понимания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ими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математического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материала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развития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интеллекта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>,</w:t>
      </w:r>
      <w:r>
        <w:rPr>
          <w:rFonts w:eastAsia="Times New Roman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приобретение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практических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навыков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самостоятельной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деятельности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>.</w:t>
      </w:r>
    </w:p>
    <w:p w:rsidR="006A1E06" w:rsidRPr="007C1FFD" w:rsidRDefault="006A1E06" w:rsidP="006A1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golian Baiti" w:eastAsia="Times New Roman" w:hAnsi="Mongolian Baiti" w:cs="Mongolian Baiti"/>
          <w:sz w:val="28"/>
          <w:szCs w:val="28"/>
        </w:rPr>
      </w:pPr>
      <w:r w:rsidRPr="007C1FFD">
        <w:rPr>
          <w:rFonts w:ascii="Times New Roman" w:eastAsia="Times New Roman" w:hAnsi="Times New Roman"/>
          <w:sz w:val="28"/>
          <w:szCs w:val="28"/>
        </w:rPr>
        <w:t>Программа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внеурочной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деятельности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может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быть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использована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proofErr w:type="gramStart"/>
      <w:r w:rsidRPr="007C1FFD">
        <w:rPr>
          <w:rFonts w:ascii="Times New Roman" w:eastAsia="Times New Roman" w:hAnsi="Times New Roman"/>
          <w:sz w:val="28"/>
          <w:szCs w:val="28"/>
        </w:rPr>
        <w:t>для</w:t>
      </w:r>
      <w:proofErr w:type="gramEnd"/>
    </w:p>
    <w:p w:rsidR="006A1E06" w:rsidRPr="007C1FFD" w:rsidRDefault="006A1E06" w:rsidP="006A1E06">
      <w:pPr>
        <w:autoSpaceDE w:val="0"/>
        <w:autoSpaceDN w:val="0"/>
        <w:adjustRightInd w:val="0"/>
        <w:spacing w:after="0" w:line="240" w:lineRule="auto"/>
        <w:jc w:val="both"/>
        <w:rPr>
          <w:rFonts w:ascii="Mongolian Baiti" w:eastAsia="Times New Roman" w:hAnsi="Mongolian Baiti" w:cs="Mongolian Baiti"/>
          <w:sz w:val="28"/>
          <w:szCs w:val="28"/>
        </w:rPr>
      </w:pPr>
      <w:r w:rsidRPr="007C1FFD">
        <w:rPr>
          <w:rFonts w:ascii="Times New Roman" w:eastAsia="Times New Roman" w:hAnsi="Times New Roman"/>
          <w:sz w:val="28"/>
          <w:szCs w:val="28"/>
        </w:rPr>
        <w:t>занятий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учащихся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5- 6 </w:t>
      </w:r>
      <w:r w:rsidRPr="007C1FFD">
        <w:rPr>
          <w:rFonts w:ascii="Times New Roman" w:eastAsia="Times New Roman" w:hAnsi="Times New Roman"/>
          <w:sz w:val="28"/>
          <w:szCs w:val="28"/>
        </w:rPr>
        <w:t>классов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>.</w:t>
      </w:r>
      <w:r>
        <w:rPr>
          <w:rFonts w:eastAsia="Times New Roman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Программа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рассчитана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на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проведение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практических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занятий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объёме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>
        <w:rPr>
          <w:rFonts w:eastAsia="Times New Roman" w:cs="Mongolian Baiti"/>
          <w:sz w:val="28"/>
          <w:szCs w:val="28"/>
        </w:rPr>
        <w:t xml:space="preserve">35 </w:t>
      </w:r>
      <w:r w:rsidRPr="007C1FFD">
        <w:rPr>
          <w:rFonts w:ascii="Times New Roman" w:eastAsia="Times New Roman" w:hAnsi="Times New Roman"/>
          <w:sz w:val="28"/>
          <w:szCs w:val="28"/>
        </w:rPr>
        <w:t>часов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>.</w:t>
      </w:r>
      <w:r>
        <w:rPr>
          <w:rFonts w:eastAsia="Times New Roman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Содержание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программ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внеурочной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деятельности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связано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с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программой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предмету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«</w:t>
      </w:r>
      <w:r w:rsidRPr="007C1FFD">
        <w:rPr>
          <w:rFonts w:ascii="Times New Roman" w:eastAsia="Times New Roman" w:hAnsi="Times New Roman"/>
          <w:sz w:val="28"/>
          <w:szCs w:val="28"/>
        </w:rPr>
        <w:t>математика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» </w:t>
      </w:r>
      <w:r w:rsidRPr="007C1FFD">
        <w:rPr>
          <w:rFonts w:ascii="Times New Roman" w:eastAsia="Times New Roman" w:hAnsi="Times New Roman"/>
          <w:sz w:val="28"/>
          <w:szCs w:val="28"/>
        </w:rPr>
        <w:t>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спланировано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с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учетом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прохождения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программы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5</w:t>
      </w:r>
      <w:r>
        <w:rPr>
          <w:rFonts w:eastAsia="Times New Roman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класса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. </w:t>
      </w:r>
      <w:r w:rsidRPr="007C1FFD">
        <w:rPr>
          <w:rFonts w:ascii="Times New Roman" w:eastAsia="Times New Roman" w:hAnsi="Times New Roman"/>
          <w:sz w:val="28"/>
          <w:szCs w:val="28"/>
        </w:rPr>
        <w:t>Занятия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содержат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исторические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экскурсы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фокусы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игры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практический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материал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используемый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повседневной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жизни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способствующий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повышению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интереса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к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математике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. </w:t>
      </w:r>
      <w:r w:rsidRPr="007C1FFD">
        <w:rPr>
          <w:rFonts w:ascii="Times New Roman" w:eastAsia="Times New Roman" w:hAnsi="Times New Roman"/>
          <w:sz w:val="28"/>
          <w:szCs w:val="28"/>
        </w:rPr>
        <w:t>Этот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интерес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следует</w:t>
      </w:r>
      <w:r w:rsidR="007B72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поддерживать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продолжение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всего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учебного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года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проводя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соответствующую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работу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>.</w:t>
      </w:r>
    </w:p>
    <w:p w:rsidR="006A1E06" w:rsidRPr="007C1FFD" w:rsidRDefault="006A1E06" w:rsidP="006A1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golian Baiti" w:eastAsia="Times New Roman" w:hAnsi="Mongolian Baiti" w:cs="Mongolian Baiti"/>
          <w:sz w:val="28"/>
          <w:szCs w:val="28"/>
        </w:rPr>
      </w:pPr>
      <w:r w:rsidRPr="007C1FFD">
        <w:rPr>
          <w:rFonts w:ascii="Times New Roman" w:eastAsia="Times New Roman" w:hAnsi="Times New Roman"/>
          <w:sz w:val="28"/>
          <w:szCs w:val="28"/>
        </w:rPr>
        <w:t>Цели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обучения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программы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определяются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ролью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математики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развитии</w:t>
      </w:r>
    </w:p>
    <w:p w:rsidR="006A1E06" w:rsidRPr="007C1FFD" w:rsidRDefault="006A1E06" w:rsidP="006A1E06">
      <w:pPr>
        <w:autoSpaceDE w:val="0"/>
        <w:autoSpaceDN w:val="0"/>
        <w:adjustRightInd w:val="0"/>
        <w:spacing w:after="0" w:line="240" w:lineRule="auto"/>
        <w:jc w:val="both"/>
        <w:rPr>
          <w:rFonts w:ascii="Mongolian Baiti" w:eastAsia="Times New Roman" w:hAnsi="Mongolian Baiti" w:cs="Mongolian Baiti"/>
          <w:sz w:val="28"/>
          <w:szCs w:val="28"/>
        </w:rPr>
      </w:pPr>
      <w:r w:rsidRPr="007C1FFD">
        <w:rPr>
          <w:rFonts w:ascii="Times New Roman" w:eastAsia="Times New Roman" w:hAnsi="Times New Roman"/>
          <w:sz w:val="28"/>
          <w:szCs w:val="28"/>
        </w:rPr>
        <w:t>общества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целом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развитии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интеллекта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формировании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личности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каждого</w:t>
      </w:r>
    </w:p>
    <w:p w:rsidR="006A1E06" w:rsidRPr="007C1FFD" w:rsidRDefault="006A1E06" w:rsidP="006A1E06">
      <w:pPr>
        <w:autoSpaceDE w:val="0"/>
        <w:autoSpaceDN w:val="0"/>
        <w:adjustRightInd w:val="0"/>
        <w:spacing w:after="0" w:line="240" w:lineRule="auto"/>
        <w:jc w:val="both"/>
        <w:rPr>
          <w:rFonts w:ascii="Mongolian Baiti" w:eastAsia="Times New Roman" w:hAnsi="Mongolian Baiti" w:cs="Mongolian Baiti"/>
          <w:sz w:val="28"/>
          <w:szCs w:val="28"/>
        </w:rPr>
      </w:pPr>
      <w:r w:rsidRPr="007C1FFD">
        <w:rPr>
          <w:rFonts w:ascii="Times New Roman" w:eastAsia="Times New Roman" w:hAnsi="Times New Roman"/>
          <w:sz w:val="28"/>
          <w:szCs w:val="28"/>
        </w:rPr>
        <w:t>человека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>.</w:t>
      </w:r>
      <w:r>
        <w:rPr>
          <w:rFonts w:eastAsia="Times New Roman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Многим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людям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своей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жизни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приходится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выполнять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достаточно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сложные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расчеты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пользоваться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общеупотребительной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вычислительной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техникой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>,</w:t>
      </w:r>
      <w:r w:rsidRPr="000F4B4E">
        <w:rPr>
          <w:rFonts w:eastAsia="Times New Roman" w:cs="Mongolian Baiti"/>
          <w:sz w:val="28"/>
          <w:szCs w:val="28"/>
        </w:rPr>
        <w:t xml:space="preserve">  </w:t>
      </w:r>
      <w:r w:rsidRPr="007C1FFD">
        <w:rPr>
          <w:rFonts w:ascii="Times New Roman" w:eastAsia="Times New Roman" w:hAnsi="Times New Roman"/>
          <w:sz w:val="28"/>
          <w:szCs w:val="28"/>
        </w:rPr>
        <w:t>находить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справочниках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применять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нужные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формулы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владеть</w:t>
      </w:r>
      <w:r w:rsidR="007B72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практическими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приемами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геометрических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измерений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построений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читать</w:t>
      </w:r>
      <w:r w:rsidR="007B72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информацию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представленную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виде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таблиц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диаграмм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графиков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понимать</w:t>
      </w:r>
      <w:r w:rsidR="007B72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вероятностный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характер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случайных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событий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составлять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несложные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алгоритмы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>.</w:t>
      </w:r>
    </w:p>
    <w:p w:rsidR="006A1E06" w:rsidRPr="007C1FFD" w:rsidRDefault="006A1E06" w:rsidP="006A1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golian Baiti" w:eastAsia="Times New Roman" w:hAnsi="Mongolian Baiti" w:cs="Mongolian Baiti"/>
          <w:sz w:val="28"/>
          <w:szCs w:val="28"/>
        </w:rPr>
      </w:pPr>
      <w:r w:rsidRPr="007C1FFD">
        <w:rPr>
          <w:rFonts w:ascii="Times New Roman" w:eastAsia="Times New Roman" w:hAnsi="Times New Roman"/>
          <w:sz w:val="28"/>
          <w:szCs w:val="28"/>
        </w:rPr>
        <w:t>Изучение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материала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программы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способствует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эстетическому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воспитанию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человека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пониманию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красоты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изящества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математических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рассуждений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>,</w:t>
      </w:r>
      <w:r w:rsidRPr="000F4B4E">
        <w:rPr>
          <w:rFonts w:eastAsia="Times New Roman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восприятию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геометрических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форм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усвоению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идеи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симметрии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. </w:t>
      </w:r>
      <w:r w:rsidRPr="007C1FFD">
        <w:rPr>
          <w:rFonts w:ascii="Times New Roman" w:eastAsia="Times New Roman" w:hAnsi="Times New Roman"/>
          <w:sz w:val="28"/>
          <w:szCs w:val="28"/>
        </w:rPr>
        <w:t>Подобранный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материал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программы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развивает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воображение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пространственные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представления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. </w:t>
      </w:r>
      <w:r w:rsidRPr="007C1FFD">
        <w:rPr>
          <w:rFonts w:ascii="Times New Roman" w:eastAsia="Times New Roman" w:hAnsi="Times New Roman"/>
          <w:sz w:val="28"/>
          <w:szCs w:val="28"/>
        </w:rPr>
        <w:t>История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развития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математического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знания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дает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пополнить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запас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историко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>-</w:t>
      </w:r>
      <w:r w:rsidRPr="007C1FFD">
        <w:rPr>
          <w:rFonts w:ascii="Times New Roman" w:eastAsia="Times New Roman" w:hAnsi="Times New Roman"/>
          <w:sz w:val="28"/>
          <w:szCs w:val="28"/>
        </w:rPr>
        <w:t>научных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знаний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школьников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сформировать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у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них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представления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о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математике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как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части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общечеловеческой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культуры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>.</w:t>
      </w:r>
      <w:r w:rsidRPr="000F4B4E">
        <w:rPr>
          <w:rFonts w:eastAsia="Times New Roman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Знакомство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с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основными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историческими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вехами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возникновения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развития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математической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науки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судьбами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великих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открытий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именами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людей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>,</w:t>
      </w:r>
      <w:r w:rsidRPr="000F4B4E">
        <w:rPr>
          <w:rFonts w:eastAsia="Times New Roman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творивших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науку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sz w:val="28"/>
          <w:szCs w:val="28"/>
        </w:rPr>
        <w:t>должно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войти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в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интеллектуальный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багаж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каждого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культурного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sz w:val="28"/>
          <w:szCs w:val="28"/>
        </w:rPr>
        <w:t>человека</w:t>
      </w:r>
      <w:r w:rsidRPr="007C1FFD">
        <w:rPr>
          <w:rFonts w:ascii="Mongolian Baiti" w:eastAsia="Times New Roman" w:hAnsi="Mongolian Baiti" w:cs="Mongolian Baiti"/>
          <w:sz w:val="28"/>
          <w:szCs w:val="28"/>
        </w:rPr>
        <w:t>.</w:t>
      </w:r>
    </w:p>
    <w:p w:rsidR="006A1E06" w:rsidRPr="007C1FFD" w:rsidRDefault="006A1E06" w:rsidP="006A1E06">
      <w:pPr>
        <w:autoSpaceDE w:val="0"/>
        <w:autoSpaceDN w:val="0"/>
        <w:adjustRightInd w:val="0"/>
        <w:spacing w:after="0" w:line="240" w:lineRule="auto"/>
        <w:jc w:val="both"/>
        <w:rPr>
          <w:rFonts w:ascii="Mongolian Baiti" w:eastAsia="Times New Roman" w:hAnsi="Mongolian Baiti" w:cs="Mongolian Baiti"/>
          <w:i/>
          <w:iCs/>
          <w:sz w:val="28"/>
          <w:szCs w:val="28"/>
        </w:rPr>
      </w:pPr>
      <w:r w:rsidRPr="007C1FF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Таким</w:t>
      </w:r>
      <w:r w:rsidRPr="007C1FFD">
        <w:rPr>
          <w:rFonts w:ascii="Mongolian Baiti" w:eastAsia="Times New Roman" w:hAnsi="Mongolian Baiti" w:cs="Mongolian Baiti"/>
          <w:b/>
          <w:bCs/>
          <w:i/>
          <w:iCs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образом</w:t>
      </w:r>
      <w:r w:rsidRPr="007C1FFD">
        <w:rPr>
          <w:rFonts w:ascii="Mongolian Baiti" w:eastAsia="Times New Roman" w:hAnsi="Mongolian Baiti" w:cs="Mongolian Baiti"/>
          <w:b/>
          <w:bCs/>
          <w:i/>
          <w:iCs/>
          <w:sz w:val="28"/>
          <w:szCs w:val="28"/>
        </w:rPr>
        <w:t xml:space="preserve">, </w:t>
      </w:r>
      <w:r w:rsidRPr="007C1FF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значимость</w:t>
      </w:r>
      <w:r w:rsidRPr="007C1FFD">
        <w:rPr>
          <w:rFonts w:ascii="Mongolian Baiti" w:eastAsia="Times New Roman" w:hAnsi="Mongolian Baiti" w:cs="Mongolian Baiti"/>
          <w:b/>
          <w:bCs/>
          <w:i/>
          <w:iCs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содержания</w:t>
      </w:r>
      <w:r w:rsidRPr="007C1FFD">
        <w:rPr>
          <w:rFonts w:ascii="Mongolian Baiti" w:eastAsia="Times New Roman" w:hAnsi="Mongolian Baiti" w:cs="Mongolian Baiti"/>
          <w:b/>
          <w:bCs/>
          <w:i/>
          <w:iCs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программы</w:t>
      </w:r>
      <w:r w:rsidRPr="007C1FFD">
        <w:rPr>
          <w:rFonts w:ascii="Mongolian Baiti" w:eastAsia="Times New Roman" w:hAnsi="Mongolian Baiti" w:cs="Mongolian Baiti"/>
          <w:b/>
          <w:bCs/>
          <w:i/>
          <w:iCs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</w:t>
      </w:r>
      <w:r w:rsidRPr="007C1FFD">
        <w:rPr>
          <w:rFonts w:ascii="Mongolian Baiti" w:eastAsia="Times New Roman" w:hAnsi="Mongolian Baiti" w:cs="Mongolian Baiti"/>
          <w:b/>
          <w:bCs/>
          <w:i/>
          <w:iCs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общем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о</w:t>
      </w:r>
      <w:r w:rsidRPr="007C1FF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бразовании</w:t>
      </w:r>
      <w:r w:rsidRPr="007C1FFD">
        <w:rPr>
          <w:rFonts w:ascii="Mongolian Baiti" w:eastAsia="Times New Roman" w:hAnsi="Mongolian Baiti" w:cs="Mongolian Baiti"/>
          <w:b/>
          <w:bCs/>
          <w:i/>
          <w:iCs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школьников</w:t>
      </w:r>
      <w:r w:rsidRPr="007C1FFD">
        <w:rPr>
          <w:rFonts w:ascii="Mongolian Baiti" w:eastAsia="Times New Roman" w:hAnsi="Mongolian Baiti" w:cs="Mongolian Baiti"/>
          <w:b/>
          <w:bCs/>
          <w:i/>
          <w:iCs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повлияла</w:t>
      </w:r>
      <w:r w:rsidRPr="007C1FFD">
        <w:rPr>
          <w:rFonts w:ascii="Mongolian Baiti" w:eastAsia="Times New Roman" w:hAnsi="Mongolian Baiti" w:cs="Mongolian Baiti"/>
          <w:b/>
          <w:bCs/>
          <w:i/>
          <w:iCs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на</w:t>
      </w:r>
      <w:r w:rsidRPr="007C1FFD">
        <w:rPr>
          <w:rFonts w:ascii="Mongolian Baiti" w:eastAsia="Times New Roman" w:hAnsi="Mongolian Baiti" w:cs="Mongolian Baiti"/>
          <w:b/>
          <w:bCs/>
          <w:i/>
          <w:iCs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определение</w:t>
      </w:r>
      <w:r w:rsidRPr="007C1FFD">
        <w:rPr>
          <w:rFonts w:ascii="Mongolian Baiti" w:eastAsia="Times New Roman" w:hAnsi="Mongolian Baiti" w:cs="Mongolian Baiti"/>
          <w:b/>
          <w:bCs/>
          <w:i/>
          <w:iCs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следующих</w:t>
      </w:r>
      <w:r w:rsidRPr="007C1FFD">
        <w:rPr>
          <w:rFonts w:ascii="Mongolian Baiti" w:eastAsia="Times New Roman" w:hAnsi="Mongolian Baiti" w:cs="Mongolian Baiti"/>
          <w:b/>
          <w:bCs/>
          <w:i/>
          <w:iCs/>
          <w:sz w:val="28"/>
          <w:szCs w:val="28"/>
        </w:rPr>
        <w:t xml:space="preserve"> </w:t>
      </w:r>
      <w:r w:rsidRPr="007C1FF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целей</w:t>
      </w:r>
      <w:r w:rsidRPr="007C1FFD">
        <w:rPr>
          <w:rFonts w:ascii="Mongolian Baiti" w:eastAsia="Times New Roman" w:hAnsi="Mongolian Baiti" w:cs="Mongolian Baiti"/>
          <w:i/>
          <w:iCs/>
          <w:sz w:val="28"/>
          <w:szCs w:val="28"/>
        </w:rPr>
        <w:t>:</w:t>
      </w:r>
    </w:p>
    <w:p w:rsidR="006A1E06" w:rsidRPr="00D62144" w:rsidRDefault="006A1E06" w:rsidP="006A1E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Microsoft Yi Baiti" w:eastAsia="Microsoft Yi Baiti" w:hAnsi="Microsoft Yi Baiti"/>
          <w:sz w:val="28"/>
          <w:szCs w:val="28"/>
        </w:rPr>
      </w:pPr>
      <w:r w:rsidRPr="00D62144">
        <w:rPr>
          <w:rFonts w:ascii="Times New Roman" w:eastAsia="Microsoft Yi Baiti" w:hAnsi="Times New Roman"/>
          <w:sz w:val="28"/>
          <w:szCs w:val="28"/>
        </w:rPr>
        <w:t>в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направлении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личностного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развития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: </w:t>
      </w:r>
      <w:r w:rsidRPr="00D62144">
        <w:rPr>
          <w:rFonts w:ascii="Times New Roman" w:eastAsia="Microsoft Yi Baiti" w:hAnsi="Times New Roman"/>
          <w:sz w:val="28"/>
          <w:szCs w:val="28"/>
        </w:rPr>
        <w:t>формирование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представлений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о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математике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как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части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общечеловеческой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культуры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>,</w:t>
      </w:r>
      <w:r w:rsidRPr="0005676F">
        <w:rPr>
          <w:rFonts w:eastAsia="Microsoft Yi Baiti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о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значимости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математики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в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развитии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цивилизации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и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современного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общества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>;</w:t>
      </w:r>
    </w:p>
    <w:p w:rsidR="006A1E06" w:rsidRPr="00D62144" w:rsidRDefault="006A1E06" w:rsidP="006A1E06">
      <w:pPr>
        <w:pStyle w:val="aa"/>
        <w:numPr>
          <w:ilvl w:val="1"/>
          <w:numId w:val="4"/>
        </w:numPr>
        <w:jc w:val="both"/>
        <w:rPr>
          <w:rFonts w:ascii="Microsoft Yi Baiti" w:eastAsia="Microsoft Yi Baiti" w:hAnsi="Microsoft Yi Baiti"/>
          <w:sz w:val="28"/>
          <w:szCs w:val="28"/>
        </w:rPr>
      </w:pPr>
      <w:r w:rsidRPr="00D62144">
        <w:rPr>
          <w:rFonts w:ascii="Times New Roman" w:eastAsia="Microsoft Yi Baiti" w:hAnsi="Times New Roman"/>
          <w:sz w:val="28"/>
          <w:szCs w:val="28"/>
        </w:rPr>
        <w:lastRenderedPageBreak/>
        <w:t>развитие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интереса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к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математическому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творчеству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и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математических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способностей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>;</w:t>
      </w:r>
    </w:p>
    <w:p w:rsidR="006A1E06" w:rsidRPr="00D62144" w:rsidRDefault="006A1E06" w:rsidP="006A1E0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Microsoft Yi Baiti" w:eastAsia="Microsoft Yi Baiti" w:hAnsi="Microsoft Yi Baiti"/>
          <w:sz w:val="28"/>
          <w:szCs w:val="28"/>
        </w:rPr>
      </w:pPr>
      <w:r w:rsidRPr="00D62144">
        <w:rPr>
          <w:rFonts w:ascii="Times New Roman" w:eastAsia="Microsoft Yi Baiti" w:hAnsi="Times New Roman"/>
          <w:sz w:val="28"/>
          <w:szCs w:val="28"/>
        </w:rPr>
        <w:t>в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proofErr w:type="spellStart"/>
      <w:r w:rsidRPr="00D62144">
        <w:rPr>
          <w:rFonts w:ascii="Times New Roman" w:eastAsia="Microsoft Yi Baiti" w:hAnsi="Times New Roman"/>
          <w:sz w:val="28"/>
          <w:szCs w:val="28"/>
        </w:rPr>
        <w:t>метапредметном</w:t>
      </w:r>
      <w:proofErr w:type="spellEnd"/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направлении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: </w:t>
      </w:r>
      <w:r w:rsidRPr="00D62144">
        <w:rPr>
          <w:rFonts w:ascii="Times New Roman" w:eastAsia="Microsoft Yi Baiti" w:hAnsi="Times New Roman"/>
          <w:sz w:val="28"/>
          <w:szCs w:val="28"/>
        </w:rPr>
        <w:t>формирование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общих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способов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интеллектуальной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деятельности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, </w:t>
      </w:r>
      <w:r w:rsidRPr="00D62144">
        <w:rPr>
          <w:rFonts w:ascii="Times New Roman" w:eastAsia="Microsoft Yi Baiti" w:hAnsi="Times New Roman"/>
          <w:sz w:val="28"/>
          <w:szCs w:val="28"/>
        </w:rPr>
        <w:t>характерных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для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математики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и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являющихся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основой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познавательной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культуры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, </w:t>
      </w:r>
      <w:r w:rsidRPr="00D62144">
        <w:rPr>
          <w:rFonts w:ascii="Times New Roman" w:eastAsia="Microsoft Yi Baiti" w:hAnsi="Times New Roman"/>
          <w:sz w:val="28"/>
          <w:szCs w:val="28"/>
        </w:rPr>
        <w:t>значимой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для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различных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 </w:t>
      </w:r>
      <w:r w:rsidRPr="00D62144">
        <w:rPr>
          <w:rFonts w:ascii="Times New Roman" w:eastAsia="Microsoft Yi Baiti" w:hAnsi="Times New Roman"/>
          <w:sz w:val="28"/>
          <w:szCs w:val="28"/>
        </w:rPr>
        <w:t>сфер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человеческой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деятельности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>;</w:t>
      </w:r>
    </w:p>
    <w:p w:rsidR="006A1E06" w:rsidRPr="00D62144" w:rsidRDefault="006A1E06" w:rsidP="006A1E0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Microsoft Yi Baiti" w:eastAsia="Microsoft Yi Baiti" w:hAnsi="Microsoft Yi Baiti"/>
          <w:sz w:val="28"/>
          <w:szCs w:val="28"/>
        </w:rPr>
      </w:pPr>
      <w:r w:rsidRPr="00D62144">
        <w:rPr>
          <w:rFonts w:ascii="Times New Roman" w:eastAsia="Microsoft Yi Baiti" w:hAnsi="Times New Roman"/>
          <w:sz w:val="28"/>
          <w:szCs w:val="28"/>
        </w:rPr>
        <w:t>в</w:t>
      </w:r>
      <w:r>
        <w:rPr>
          <w:rFonts w:ascii="Times New Roman" w:eastAsia="Microsoft Yi Baiti" w:hAnsi="Times New Roman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предметном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направлении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: </w:t>
      </w:r>
      <w:r w:rsidRPr="00D62144">
        <w:rPr>
          <w:rFonts w:ascii="Times New Roman" w:eastAsia="Microsoft Yi Baiti" w:hAnsi="Times New Roman"/>
          <w:sz w:val="28"/>
          <w:szCs w:val="28"/>
        </w:rPr>
        <w:t>создание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фундамента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для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математического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развития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, </w:t>
      </w:r>
      <w:r w:rsidRPr="00D62144">
        <w:rPr>
          <w:rFonts w:ascii="Times New Roman" w:eastAsia="Microsoft Yi Baiti" w:hAnsi="Times New Roman"/>
          <w:sz w:val="28"/>
          <w:szCs w:val="28"/>
        </w:rPr>
        <w:t>формирование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 </w:t>
      </w:r>
      <w:r w:rsidRPr="00D62144">
        <w:rPr>
          <w:rFonts w:ascii="Times New Roman" w:eastAsia="Microsoft Yi Baiti" w:hAnsi="Times New Roman"/>
          <w:sz w:val="28"/>
          <w:szCs w:val="28"/>
        </w:rPr>
        <w:t>механизмов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мышления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, </w:t>
      </w:r>
      <w:r w:rsidRPr="00D62144">
        <w:rPr>
          <w:rFonts w:ascii="Times New Roman" w:eastAsia="Microsoft Yi Baiti" w:hAnsi="Times New Roman"/>
          <w:sz w:val="28"/>
          <w:szCs w:val="28"/>
        </w:rPr>
        <w:t>характерных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для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математической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 xml:space="preserve"> </w:t>
      </w:r>
      <w:r w:rsidRPr="00D62144">
        <w:rPr>
          <w:rFonts w:ascii="Times New Roman" w:eastAsia="Microsoft Yi Baiti" w:hAnsi="Times New Roman"/>
          <w:sz w:val="28"/>
          <w:szCs w:val="28"/>
        </w:rPr>
        <w:t>деятельности</w:t>
      </w:r>
      <w:r w:rsidRPr="00D62144">
        <w:rPr>
          <w:rFonts w:ascii="Microsoft Yi Baiti" w:eastAsia="Microsoft Yi Baiti" w:hAnsi="Microsoft Yi Baiti" w:hint="eastAsia"/>
          <w:sz w:val="28"/>
          <w:szCs w:val="28"/>
        </w:rPr>
        <w:t>.</w:t>
      </w:r>
    </w:p>
    <w:p w:rsidR="006A1E06" w:rsidRPr="008D4500" w:rsidRDefault="006A1E06" w:rsidP="006A1E06">
      <w:pPr>
        <w:kinsoku w:val="0"/>
        <w:overflowPunct w:val="0"/>
        <w:spacing w:after="0" w:line="290" w:lineRule="atLeast"/>
        <w:contextualSpacing/>
        <w:jc w:val="both"/>
        <w:textAlignment w:val="baseline"/>
        <w:rPr>
          <w:rFonts w:ascii="Niagara Solid" w:eastAsia="Times New Roman" w:hAnsi="Niagara Solid"/>
          <w:sz w:val="28"/>
          <w:szCs w:val="28"/>
        </w:rPr>
      </w:pPr>
    </w:p>
    <w:p w:rsidR="006A1E06" w:rsidRPr="00E1366A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1366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Задачи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программы:</w:t>
      </w:r>
      <w:r w:rsidRPr="00E1366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6A1E06" w:rsidRPr="00E1366A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1366A">
        <w:rPr>
          <w:rFonts w:ascii="Times New Roman" w:eastAsia="Times New Roman" w:hAnsi="Times New Roman"/>
          <w:color w:val="000000"/>
          <w:sz w:val="28"/>
          <w:szCs w:val="28"/>
        </w:rPr>
        <w:t xml:space="preserve"> -  формировать у учащихся навыки решения нестандартных задач;</w:t>
      </w:r>
    </w:p>
    <w:p w:rsidR="006A1E06" w:rsidRPr="00E1366A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1366A">
        <w:rPr>
          <w:rFonts w:ascii="Times New Roman" w:eastAsia="Times New Roman" w:hAnsi="Times New Roman"/>
          <w:color w:val="000000"/>
          <w:sz w:val="28"/>
          <w:szCs w:val="28"/>
        </w:rPr>
        <w:t xml:space="preserve"> - знакомить с типами заданий повышенной сложности и различными способами их решения;</w:t>
      </w:r>
    </w:p>
    <w:p w:rsidR="006A1E06" w:rsidRPr="00E1366A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1366A">
        <w:rPr>
          <w:rFonts w:ascii="Times New Roman" w:eastAsia="Times New Roman" w:hAnsi="Times New Roman"/>
          <w:color w:val="000000"/>
          <w:sz w:val="28"/>
          <w:szCs w:val="28"/>
        </w:rPr>
        <w:t>- организовывать деятельность для овладения умением решать нестандартные задачи, выбирать наиболее эффективные и рациональные  способы их решения;</w:t>
      </w:r>
    </w:p>
    <w:p w:rsidR="006A1E06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1366A">
        <w:rPr>
          <w:rFonts w:ascii="Times New Roman" w:eastAsia="Times New Roman" w:hAnsi="Times New Roman"/>
          <w:color w:val="000000"/>
          <w:sz w:val="28"/>
          <w:szCs w:val="28"/>
        </w:rPr>
        <w:t>-  создавать условия для овладения умением правильно, четко и однозначно выражать мысль, формулирова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 ответ на поставленный вопрос.</w:t>
      </w:r>
    </w:p>
    <w:p w:rsidR="006A1E06" w:rsidRPr="00EC1377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6A1E06" w:rsidRPr="00832BEA" w:rsidRDefault="00832BEA" w:rsidP="007B72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 </w:t>
      </w:r>
      <w:r w:rsidR="007B7238" w:rsidRPr="00832BEA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3. Место </w:t>
      </w:r>
      <w:r w:rsidR="00EC1377" w:rsidRPr="00832BEA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курса </w:t>
      </w:r>
      <w:r w:rsidR="007B7238" w:rsidRPr="00832BEA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в </w:t>
      </w:r>
      <w:r w:rsidR="00EC1377" w:rsidRPr="00832BEA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учебном плане.</w:t>
      </w:r>
    </w:p>
    <w:p w:rsidR="00EC1377" w:rsidRDefault="00EC1377" w:rsidP="007B72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C1377" w:rsidRPr="00EC1377" w:rsidRDefault="00EC1377" w:rsidP="00EC137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Данный курс рассчитан на 1 час в неделю, 3</w:t>
      </w:r>
      <w:r w:rsidR="00E23921">
        <w:rPr>
          <w:rFonts w:ascii="Times New Roman" w:eastAsia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час</w:t>
      </w:r>
      <w:r w:rsidR="00E23921"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год.</w:t>
      </w:r>
    </w:p>
    <w:p w:rsidR="007B7238" w:rsidRDefault="007B7238" w:rsidP="006A1E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B7238" w:rsidRPr="00832BEA" w:rsidRDefault="007B7238" w:rsidP="006A1E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832BEA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4. Результаты освоения </w:t>
      </w:r>
      <w:r w:rsidR="00EC1377" w:rsidRPr="00832BEA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курса</w:t>
      </w:r>
    </w:p>
    <w:p w:rsidR="006A1E06" w:rsidRPr="005451AC" w:rsidRDefault="006A1E06" w:rsidP="006A1E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A1E06" w:rsidRPr="005451AC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У учащихся могут быть сформированы личностные результаты:</w:t>
      </w:r>
    </w:p>
    <w:p w:rsidR="006A1E06" w:rsidRPr="005451AC" w:rsidRDefault="006A1E06" w:rsidP="006A1E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 xml:space="preserve">ответственное отношение к учению, готовность и способность </w:t>
      </w:r>
      <w:proofErr w:type="gramStart"/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5451AC">
        <w:rPr>
          <w:rFonts w:ascii="Times New Roman" w:eastAsia="Times New Roman" w:hAnsi="Times New Roman"/>
          <w:color w:val="000000"/>
          <w:sz w:val="28"/>
          <w:szCs w:val="28"/>
        </w:rPr>
        <w:t xml:space="preserve"> к самообразованию на основе мотивации к обучению и</w:t>
      </w:r>
    </w:p>
    <w:p w:rsidR="006A1E06" w:rsidRPr="005451AC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познанию, осознанный выбор и построение дальнейшей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индивидуальной траектории образования на базе ориентировки в мире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профессий и профессиональных предпочтений, с учётом устойчивых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познавательных интересов;</w:t>
      </w:r>
    </w:p>
    <w:p w:rsidR="006A1E06" w:rsidRPr="00AD2406" w:rsidRDefault="006A1E06" w:rsidP="006A1E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D2406">
        <w:rPr>
          <w:rFonts w:ascii="Times New Roman" w:eastAsia="Times New Roman" w:hAnsi="Times New Roman"/>
          <w:color w:val="000000"/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6A1E06" w:rsidRPr="00AD2406" w:rsidRDefault="006A1E06" w:rsidP="006A1E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D2406">
        <w:rPr>
          <w:rFonts w:ascii="Times New Roman" w:eastAsia="Times New Roman" w:hAnsi="Times New Roman"/>
          <w:color w:val="000000"/>
          <w:sz w:val="28"/>
          <w:szCs w:val="28"/>
        </w:rPr>
        <w:t>умение контролировать процесс и результат математической деятельности;</w:t>
      </w:r>
    </w:p>
    <w:p w:rsidR="006A1E06" w:rsidRPr="00AD2406" w:rsidRDefault="006A1E06" w:rsidP="006A1E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D2406">
        <w:rPr>
          <w:rFonts w:ascii="Times New Roman" w:eastAsia="Times New Roman" w:hAnsi="Times New Roman"/>
          <w:color w:val="000000"/>
          <w:sz w:val="28"/>
          <w:szCs w:val="28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6A1E06" w:rsidRPr="00AD2406" w:rsidRDefault="006A1E06" w:rsidP="006A1E06">
      <w:pPr>
        <w:numPr>
          <w:ilvl w:val="1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D2406">
        <w:rPr>
          <w:rFonts w:ascii="Times New Roman" w:eastAsia="Times New Roman" w:hAnsi="Times New Roman"/>
          <w:color w:val="000000"/>
          <w:sz w:val="28"/>
          <w:szCs w:val="28"/>
        </w:rPr>
        <w:t>коммуникативная компетентность в общении и сотрудничестве со сверстниками в образовательной, учебно-исследовательской,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D2406">
        <w:rPr>
          <w:rFonts w:ascii="Times New Roman" w:eastAsia="Times New Roman" w:hAnsi="Times New Roman"/>
          <w:color w:val="000000"/>
          <w:sz w:val="28"/>
          <w:szCs w:val="28"/>
        </w:rPr>
        <w:t>творческой и других видах деятельности;</w:t>
      </w:r>
    </w:p>
    <w:p w:rsidR="006A1E06" w:rsidRDefault="006A1E06" w:rsidP="006A1E06">
      <w:pPr>
        <w:numPr>
          <w:ilvl w:val="1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D2406">
        <w:rPr>
          <w:rFonts w:ascii="Times New Roman" w:eastAsia="Times New Roman" w:hAnsi="Times New Roman"/>
          <w:color w:val="000000"/>
          <w:sz w:val="28"/>
          <w:szCs w:val="28"/>
        </w:rPr>
        <w:t xml:space="preserve">критичность мышления, умение распознавать логически некорректные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AD2406">
        <w:rPr>
          <w:rFonts w:ascii="Times New Roman" w:eastAsia="Times New Roman" w:hAnsi="Times New Roman"/>
          <w:color w:val="000000"/>
          <w:sz w:val="28"/>
          <w:szCs w:val="28"/>
        </w:rPr>
        <w:t>ысказывания, отличать гипотезу от факта;</w:t>
      </w:r>
      <w:r w:rsidR="0027593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</w:t>
      </w:r>
    </w:p>
    <w:p w:rsidR="00275931" w:rsidRPr="00275931" w:rsidRDefault="00275931" w:rsidP="00275931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AD2406">
        <w:rPr>
          <w:rFonts w:ascii="Times New Roman" w:eastAsia="Times New Roman" w:hAnsi="Times New Roman"/>
          <w:color w:val="000000"/>
          <w:sz w:val="28"/>
          <w:szCs w:val="28"/>
        </w:rPr>
        <w:t>креативность</w:t>
      </w:r>
      <w:proofErr w:type="spellEnd"/>
      <w:r w:rsidRPr="00AD2406">
        <w:rPr>
          <w:rFonts w:ascii="Times New Roman" w:eastAsia="Times New Roman" w:hAnsi="Times New Roman"/>
          <w:color w:val="000000"/>
          <w:sz w:val="28"/>
          <w:szCs w:val="28"/>
        </w:rPr>
        <w:t xml:space="preserve"> мышления, инициативы, находчивости, активности при решении задач.</w:t>
      </w:r>
    </w:p>
    <w:p w:rsidR="006A1E06" w:rsidRPr="00AD2406" w:rsidRDefault="006A1E06" w:rsidP="00275931">
      <w:p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1377" w:rsidRDefault="00EC1377" w:rsidP="006A1E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275931" w:rsidRDefault="00275931" w:rsidP="006A1E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EC1377" w:rsidRDefault="00EC1377" w:rsidP="006A1E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A1E06" w:rsidRPr="005451AC" w:rsidRDefault="006A1E06" w:rsidP="006A1E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5451A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Метапредметные</w:t>
      </w:r>
      <w:proofErr w:type="spellEnd"/>
      <w:r w:rsidRPr="005451A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:rsidR="006A1E06" w:rsidRPr="005451AC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1) регулятивные</w:t>
      </w:r>
    </w:p>
    <w:p w:rsidR="006A1E06" w:rsidRPr="005451AC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6A1E06" w:rsidRPr="005451AC" w:rsidRDefault="006A1E06" w:rsidP="006A1E0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составлять план и последовательность действий;</w:t>
      </w:r>
    </w:p>
    <w:p w:rsidR="006A1E06" w:rsidRPr="00AD2406" w:rsidRDefault="006A1E06" w:rsidP="006A1E0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D2406">
        <w:rPr>
          <w:rFonts w:ascii="Times New Roman" w:eastAsia="Times New Roman" w:hAnsi="Times New Roman"/>
          <w:color w:val="000000"/>
          <w:sz w:val="28"/>
          <w:szCs w:val="28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6A1E06" w:rsidRPr="00AD2406" w:rsidRDefault="006A1E06" w:rsidP="006A1E06">
      <w:pPr>
        <w:numPr>
          <w:ilvl w:val="2"/>
          <w:numId w:val="7"/>
        </w:numPr>
        <w:spacing w:after="0" w:line="240" w:lineRule="auto"/>
        <w:ind w:left="1134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D2406">
        <w:rPr>
          <w:rFonts w:ascii="Times New Roman" w:eastAsia="Times New Roman" w:hAnsi="Times New Roman"/>
          <w:color w:val="000000"/>
          <w:sz w:val="28"/>
          <w:szCs w:val="28"/>
        </w:rPr>
        <w:t>предвидеть возможность получения конкретного результата при решении задач;</w:t>
      </w:r>
    </w:p>
    <w:p w:rsidR="006A1E06" w:rsidRPr="00AD2406" w:rsidRDefault="006A1E06" w:rsidP="006A1E06">
      <w:pPr>
        <w:numPr>
          <w:ilvl w:val="2"/>
          <w:numId w:val="7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D2406">
        <w:rPr>
          <w:rFonts w:ascii="Times New Roman" w:eastAsia="Times New Roman" w:hAnsi="Times New Roman"/>
          <w:color w:val="000000"/>
          <w:sz w:val="28"/>
          <w:szCs w:val="28"/>
        </w:rPr>
        <w:t>осуществлять констатирующий и прогнозирующий контроль по результату и способу действия;</w:t>
      </w:r>
    </w:p>
    <w:p w:rsidR="006A1E06" w:rsidRPr="00AD2406" w:rsidRDefault="006A1E06" w:rsidP="006A1E06">
      <w:pPr>
        <w:numPr>
          <w:ilvl w:val="2"/>
          <w:numId w:val="7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D2406">
        <w:rPr>
          <w:rFonts w:ascii="Times New Roman" w:eastAsia="Times New Roman" w:hAnsi="Times New Roman"/>
          <w:color w:val="000000"/>
          <w:sz w:val="28"/>
          <w:szCs w:val="28"/>
        </w:rPr>
        <w:t>концентрировать волю для преодоления интеллектуальных затруднений и физических препятствий;</w:t>
      </w:r>
    </w:p>
    <w:p w:rsidR="006A1E06" w:rsidRPr="00AD2406" w:rsidRDefault="006A1E06" w:rsidP="006A1E06">
      <w:pPr>
        <w:numPr>
          <w:ilvl w:val="2"/>
          <w:numId w:val="5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D2406">
        <w:rPr>
          <w:rFonts w:ascii="Times New Roman" w:eastAsia="Times New Roman" w:hAnsi="Times New Roman"/>
          <w:color w:val="000000"/>
          <w:sz w:val="28"/>
          <w:szCs w:val="28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6A1E06" w:rsidRPr="005451AC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2) познавательные</w:t>
      </w:r>
    </w:p>
    <w:p w:rsidR="006A1E06" w:rsidRPr="005451AC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6A1E06" w:rsidRPr="005451AC" w:rsidRDefault="006A1E06" w:rsidP="006A1E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 xml:space="preserve">устанавливать причинно-следственные связи; строить </w:t>
      </w:r>
      <w:proofErr w:type="gramStart"/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логические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рассуждения</w:t>
      </w:r>
      <w:proofErr w:type="gramEnd"/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, умозаключения (индуктивные, дедуктивные и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аналогии) и выводы;</w:t>
      </w:r>
    </w:p>
    <w:p w:rsidR="006A1E06" w:rsidRPr="005451AC" w:rsidRDefault="006A1E06" w:rsidP="006A1E0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формировать учебную и общекультурную компетентность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области использования информационно-коммуникационных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технологий;</w:t>
      </w:r>
    </w:p>
    <w:p w:rsidR="006A1E06" w:rsidRPr="005451AC" w:rsidRDefault="006A1E06" w:rsidP="006A1E0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видеть математическую задачу в других дисциплинах,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окружающей жизни;</w:t>
      </w:r>
    </w:p>
    <w:p w:rsidR="006A1E06" w:rsidRPr="005451AC" w:rsidRDefault="006A1E06" w:rsidP="006A1E0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выдвигать гипотезу при решении учебных задач и понимать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необходимость их проверки;</w:t>
      </w:r>
    </w:p>
    <w:p w:rsidR="006A1E06" w:rsidRPr="005451AC" w:rsidRDefault="006A1E06" w:rsidP="006A1E0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планировать и осуществлять деятельность, направленную 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решение задач исследовательского характера;</w:t>
      </w:r>
    </w:p>
    <w:p w:rsidR="006A1E06" w:rsidRPr="005451AC" w:rsidRDefault="006A1E06" w:rsidP="006A1E0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выбирать наиболее эффективные и рациональные способы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решения задач;</w:t>
      </w:r>
    </w:p>
    <w:p w:rsidR="006A1E06" w:rsidRPr="005451AC" w:rsidRDefault="006A1E06" w:rsidP="006A1E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интерпретировать информацию (структурировать, переводить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сплошной текст в таблицу, презентовать полученную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информацию, в том числе с помощью ИКТ);</w:t>
      </w:r>
    </w:p>
    <w:p w:rsidR="006A1E06" w:rsidRPr="005451AC" w:rsidRDefault="006A1E06" w:rsidP="006A1E0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оценивать информацию (критическая оценка, оценка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достоверности).</w:t>
      </w:r>
    </w:p>
    <w:p w:rsidR="006A1E06" w:rsidRPr="005451AC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3) коммуникативные</w:t>
      </w:r>
    </w:p>
    <w:p w:rsidR="006A1E06" w:rsidRPr="005451AC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6A1E06" w:rsidRPr="005451AC" w:rsidRDefault="006A1E06" w:rsidP="006A1E0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организовывать учебное сотрудничество и совместную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деятельность с учителем и сверстниками: определять цели,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распределять функции и роли участников;</w:t>
      </w:r>
    </w:p>
    <w:p w:rsidR="006A1E06" w:rsidRPr="005451AC" w:rsidRDefault="006A1E06" w:rsidP="006A1E0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взаимодействовать и находить общие способы работы; работать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группе; находить общее решение и разрешать конфликты 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основе согласования позиций и учёта интересов; слушать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партнёра; формулировать, аргументировать и отстаивать своё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мнение;</w:t>
      </w:r>
    </w:p>
    <w:p w:rsidR="006A1E06" w:rsidRPr="005451AC" w:rsidRDefault="006A1E06" w:rsidP="006A1E0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прогнозировать возникновение конфликтов при наличии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различных точек зрения;</w:t>
      </w:r>
    </w:p>
    <w:p w:rsidR="006A1E06" w:rsidRPr="005451AC" w:rsidRDefault="006A1E06" w:rsidP="006A1E0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разрешать конфликты на основе учёта интересов и позиций всех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участников;</w:t>
      </w:r>
    </w:p>
    <w:p w:rsidR="006A1E06" w:rsidRPr="005451AC" w:rsidRDefault="006A1E06" w:rsidP="006A1E0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координировать и принимать различные позиции 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взаимодействии;</w:t>
      </w:r>
    </w:p>
    <w:p w:rsidR="006A1E06" w:rsidRDefault="006A1E06" w:rsidP="006A1E0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аргументировать свою позицию и координировать её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позициями партнёров в сотрудничестве при выработке общего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решения в совместной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еятельности.</w:t>
      </w:r>
    </w:p>
    <w:p w:rsidR="006A1E06" w:rsidRPr="005451AC" w:rsidRDefault="006A1E06" w:rsidP="0027593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5931" w:rsidRDefault="00275931" w:rsidP="006A1E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275931" w:rsidRDefault="00275931" w:rsidP="006A1E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275931" w:rsidRDefault="00275931" w:rsidP="006A1E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275931" w:rsidRDefault="00275931" w:rsidP="006A1E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6A1E06" w:rsidRPr="005451AC" w:rsidRDefault="006A1E06" w:rsidP="006A1E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Предметные</w:t>
      </w:r>
    </w:p>
    <w:p w:rsidR="006A1E06" w:rsidRPr="005451AC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6A1E06" w:rsidRPr="005451AC" w:rsidRDefault="006A1E06" w:rsidP="006A1E0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самостоятельно приобретать и применять знания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различных ситуациях для решения различной сложности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практических задач, в том числе с использованием при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необходимости справочных материалов, калькулятора и</w:t>
      </w:r>
    </w:p>
    <w:p w:rsidR="006A1E06" w:rsidRPr="005451AC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компьютера;</w:t>
      </w:r>
    </w:p>
    <w:p w:rsidR="006A1E06" w:rsidRPr="005451AC" w:rsidRDefault="006A1E06" w:rsidP="006A1E0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пользоваться предметным указателем энциклопедий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справочников для нахождения информации;</w:t>
      </w:r>
    </w:p>
    <w:p w:rsidR="006A1E06" w:rsidRPr="005451AC" w:rsidRDefault="006A1E06" w:rsidP="006A1E0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уметь решать задачи с помощью перебора возможных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вариантов;</w:t>
      </w:r>
    </w:p>
    <w:p w:rsidR="006A1E06" w:rsidRPr="005451AC" w:rsidRDefault="006A1E06" w:rsidP="006A1E0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выполнять арифметические преобразования выражений,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применять их для решения учебных математических задач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и задач, возникающих в смежных учебных предметах;</w:t>
      </w:r>
    </w:p>
    <w:p w:rsidR="006A1E06" w:rsidRPr="005451AC" w:rsidRDefault="006A1E06" w:rsidP="006A1E0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применять изученные понятия, результаты и методы при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решении задач из различных реальных ситуаций, 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сводящихся к непосредственному применению известных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51AC">
        <w:rPr>
          <w:rFonts w:ascii="Times New Roman" w:eastAsia="Times New Roman" w:hAnsi="Times New Roman"/>
          <w:color w:val="000000"/>
          <w:sz w:val="28"/>
          <w:szCs w:val="28"/>
        </w:rPr>
        <w:t>алгоритмов;</w:t>
      </w:r>
    </w:p>
    <w:p w:rsidR="006A1E06" w:rsidRPr="00596501" w:rsidRDefault="006A1E06" w:rsidP="006A1E0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6501">
        <w:rPr>
          <w:rFonts w:ascii="Times New Roman" w:eastAsia="Times New Roman" w:hAnsi="Times New Roman"/>
          <w:color w:val="000000"/>
          <w:sz w:val="28"/>
          <w:szCs w:val="28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явлений.</w:t>
      </w:r>
    </w:p>
    <w:p w:rsidR="006A1E06" w:rsidRDefault="006A1E06" w:rsidP="006A1E0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A1E06" w:rsidRPr="00832BEA" w:rsidRDefault="007B7238" w:rsidP="006A1E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32BEA">
        <w:rPr>
          <w:rFonts w:ascii="Times New Roman" w:eastAsia="Times New Roman" w:hAnsi="Times New Roman"/>
          <w:b/>
          <w:sz w:val="28"/>
          <w:szCs w:val="28"/>
          <w:u w:val="single"/>
        </w:rPr>
        <w:t>5. С</w:t>
      </w:r>
      <w:r w:rsidR="00275931" w:rsidRPr="00832BEA">
        <w:rPr>
          <w:rFonts w:ascii="Times New Roman" w:eastAsia="Times New Roman" w:hAnsi="Times New Roman"/>
          <w:b/>
          <w:sz w:val="28"/>
          <w:szCs w:val="28"/>
          <w:u w:val="single"/>
        </w:rPr>
        <w:t>одержание курса</w:t>
      </w:r>
      <w:r w:rsidR="006A1E06" w:rsidRPr="00832BEA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275931" w:rsidRPr="00275931" w:rsidRDefault="00275931" w:rsidP="006A1E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A1E06" w:rsidRPr="00E1366A" w:rsidRDefault="006A1E06" w:rsidP="006A1E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1366A">
        <w:rPr>
          <w:rFonts w:ascii="Times New Roman" w:eastAsia="Times New Roman" w:hAnsi="Times New Roman"/>
          <w:b/>
          <w:color w:val="000000"/>
          <w:sz w:val="28"/>
          <w:szCs w:val="28"/>
        </w:rPr>
        <w:t>Математические игры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</w:t>
      </w:r>
      <w:r w:rsidR="00B26246"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часа)</w:t>
      </w:r>
      <w:r w:rsidRPr="00E1366A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6A1E06" w:rsidRDefault="006A1E06" w:rsidP="006A1E0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1366A">
        <w:rPr>
          <w:rFonts w:ascii="Times New Roman" w:eastAsia="Times New Roman" w:hAnsi="Times New Roman"/>
          <w:color w:val="000000"/>
          <w:sz w:val="28"/>
          <w:szCs w:val="28"/>
        </w:rPr>
        <w:t>Разгадывание ребусов. Составление и расшифровка шифров. Задачи «сказочного» содержания. Задачи на перебор (с практическим содержанием).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A1E06" w:rsidRPr="00E1366A" w:rsidRDefault="006A1E06" w:rsidP="006A1E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1366A">
        <w:rPr>
          <w:rFonts w:ascii="Times New Roman" w:eastAsia="Times New Roman" w:hAnsi="Times New Roman"/>
          <w:b/>
          <w:color w:val="000000"/>
          <w:sz w:val="28"/>
          <w:szCs w:val="28"/>
        </w:rPr>
        <w:t>Числовые задачи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</w:t>
      </w:r>
      <w:r w:rsidR="00B26246">
        <w:rPr>
          <w:rFonts w:ascii="Times New Roman" w:eastAsia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часа)</w:t>
      </w:r>
      <w:r w:rsidRPr="00E1366A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6A1E06" w:rsidRDefault="006A1E06" w:rsidP="006A1E0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1366A">
        <w:rPr>
          <w:rFonts w:ascii="Times New Roman" w:eastAsia="Times New Roman" w:hAnsi="Times New Roman"/>
          <w:color w:val="000000"/>
          <w:sz w:val="28"/>
          <w:szCs w:val="28"/>
        </w:rPr>
        <w:t>Задачи на целое и его части. Задачи типа: «Что больше?»</w:t>
      </w:r>
      <w:proofErr w:type="gramStart"/>
      <w:r w:rsidRPr="00E1366A">
        <w:rPr>
          <w:rFonts w:ascii="Times New Roman" w:eastAsia="Times New Roman" w:hAnsi="Times New Roman"/>
          <w:color w:val="000000"/>
          <w:sz w:val="28"/>
          <w:szCs w:val="28"/>
        </w:rPr>
        <w:t xml:space="preserve"> ,</w:t>
      </w:r>
      <w:proofErr w:type="gramEnd"/>
      <w:r w:rsidRPr="00E1366A">
        <w:rPr>
          <w:rFonts w:ascii="Times New Roman" w:eastAsia="Times New Roman" w:hAnsi="Times New Roman"/>
          <w:color w:val="000000"/>
          <w:sz w:val="28"/>
          <w:szCs w:val="28"/>
        </w:rPr>
        <w:t xml:space="preserve"> «Сколько же?».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Числовые выражения.</w:t>
      </w:r>
    </w:p>
    <w:p w:rsidR="00FA17E4" w:rsidRDefault="006A1E06" w:rsidP="006A1E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17E4">
        <w:rPr>
          <w:rFonts w:ascii="Times New Roman" w:eastAsia="Times New Roman" w:hAnsi="Times New Roman"/>
          <w:b/>
          <w:color w:val="000000"/>
          <w:sz w:val="28"/>
          <w:szCs w:val="28"/>
        </w:rPr>
        <w:t>Задачи на четность (</w:t>
      </w:r>
      <w:r w:rsidR="00B26246" w:rsidRPr="00FA17E4"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r w:rsidRPr="00FA17E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часа). </w:t>
      </w:r>
      <w:r w:rsidRPr="00FA17E4">
        <w:rPr>
          <w:rFonts w:ascii="Times New Roman" w:eastAsia="Times New Roman" w:hAnsi="Times New Roman"/>
          <w:color w:val="000000"/>
          <w:sz w:val="28"/>
          <w:szCs w:val="28"/>
        </w:rPr>
        <w:t>Четность и нечетность чисел</w:t>
      </w:r>
    </w:p>
    <w:p w:rsidR="006A1E06" w:rsidRPr="00FA17E4" w:rsidRDefault="006A1E06" w:rsidP="006A1E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17E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Логические задачи (5 часов). </w:t>
      </w:r>
      <w:r w:rsidRPr="00FA17E4">
        <w:rPr>
          <w:rFonts w:ascii="Times New Roman" w:eastAsia="Times New Roman" w:hAnsi="Times New Roman"/>
          <w:color w:val="000000"/>
          <w:sz w:val="28"/>
          <w:szCs w:val="28"/>
        </w:rPr>
        <w:t>Решение различных логических задач (в том числе - геометрического типа, с практическим содержанием).</w:t>
      </w:r>
    </w:p>
    <w:p w:rsidR="00FA17E4" w:rsidRPr="00FA17E4" w:rsidRDefault="006A1E06" w:rsidP="006A1E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A17E4">
        <w:rPr>
          <w:rFonts w:ascii="Times New Roman" w:eastAsia="Times New Roman" w:hAnsi="Times New Roman"/>
          <w:b/>
          <w:color w:val="000000"/>
          <w:sz w:val="28"/>
          <w:szCs w:val="28"/>
        </w:rPr>
        <w:t>Геометрия в пространстве (</w:t>
      </w:r>
      <w:r w:rsidR="00FA17E4" w:rsidRPr="00FA17E4"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 w:rsidRPr="00FA17E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часа).  </w:t>
      </w:r>
      <w:r w:rsidRPr="00FA17E4">
        <w:rPr>
          <w:rFonts w:ascii="Times New Roman" w:eastAsia="Times New Roman" w:hAnsi="Times New Roman"/>
          <w:color w:val="000000"/>
          <w:sz w:val="28"/>
          <w:szCs w:val="28"/>
        </w:rPr>
        <w:t>Задачи на разрезание и склеивание</w:t>
      </w:r>
    </w:p>
    <w:p w:rsidR="006A1E06" w:rsidRPr="00FA17E4" w:rsidRDefault="00FA17E4" w:rsidP="006A1E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Текстовые задачи (4</w:t>
      </w:r>
      <w:r w:rsidR="006A1E06" w:rsidRPr="00FA17E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а</w:t>
      </w:r>
      <w:r w:rsidR="006A1E06" w:rsidRPr="00FA17E4">
        <w:rPr>
          <w:rFonts w:ascii="Times New Roman" w:eastAsia="Times New Roman" w:hAnsi="Times New Roman"/>
          <w:b/>
          <w:color w:val="000000"/>
          <w:sz w:val="28"/>
          <w:szCs w:val="28"/>
        </w:rPr>
        <w:t>).</w:t>
      </w:r>
    </w:p>
    <w:p w:rsidR="006A1E06" w:rsidRDefault="006A1E06" w:rsidP="006A1E0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1366A">
        <w:rPr>
          <w:rFonts w:ascii="Times New Roman" w:eastAsia="Times New Roman" w:hAnsi="Times New Roman"/>
          <w:color w:val="000000"/>
          <w:sz w:val="28"/>
          <w:szCs w:val="28"/>
        </w:rPr>
        <w:t>Решение различных текстовых задач (разбор нескольких способов решения, поиск наиболее рациональных способов решения).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A1E06" w:rsidRDefault="00E23921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</w:t>
      </w:r>
      <w:r w:rsidR="00FA17E4">
        <w:rPr>
          <w:rFonts w:ascii="Times New Roman" w:eastAsia="Times New Roman" w:hAnsi="Times New Roman"/>
          <w:b/>
          <w:color w:val="000000"/>
          <w:sz w:val="28"/>
          <w:szCs w:val="28"/>
        </w:rPr>
        <w:t>7</w:t>
      </w:r>
      <w:r w:rsidR="006A1E06">
        <w:rPr>
          <w:rFonts w:ascii="Times New Roman" w:eastAsia="Times New Roman" w:hAnsi="Times New Roman"/>
          <w:b/>
          <w:color w:val="000000"/>
          <w:sz w:val="28"/>
          <w:szCs w:val="28"/>
        </w:rPr>
        <w:t>. Задачи на переливание (</w:t>
      </w:r>
      <w:r w:rsidR="00FA17E4"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r w:rsidR="006A1E0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час). </w:t>
      </w:r>
      <w:r w:rsidR="006A1E06">
        <w:rPr>
          <w:rFonts w:ascii="Times New Roman" w:eastAsia="Times New Roman" w:hAnsi="Times New Roman"/>
          <w:color w:val="000000"/>
          <w:sz w:val="28"/>
          <w:szCs w:val="28"/>
        </w:rPr>
        <w:t>Решение задач на переливание                                                                                                   различными способами. Метод перебора.</w:t>
      </w:r>
    </w:p>
    <w:p w:rsidR="006A1E06" w:rsidRDefault="00FA17E4" w:rsidP="006A1E0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8</w:t>
      </w:r>
      <w:r w:rsidR="006A1E06" w:rsidRPr="004D7D3C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6A1E0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Геометрия на клетчатой бумаге (4часа). </w:t>
      </w:r>
      <w:r w:rsidR="006A1E06">
        <w:rPr>
          <w:rFonts w:ascii="Times New Roman" w:eastAsia="Times New Roman" w:hAnsi="Times New Roman"/>
          <w:color w:val="000000"/>
          <w:sz w:val="28"/>
          <w:szCs w:val="28"/>
        </w:rPr>
        <w:t xml:space="preserve">Задачи на изображение фигур. Разрезание фигур на равные части. Игры с </w:t>
      </w:r>
      <w:proofErr w:type="spellStart"/>
      <w:r w:rsidR="006A1E06">
        <w:rPr>
          <w:rFonts w:ascii="Times New Roman" w:eastAsia="Times New Roman" w:hAnsi="Times New Roman"/>
          <w:color w:val="000000"/>
          <w:sz w:val="28"/>
          <w:szCs w:val="28"/>
        </w:rPr>
        <w:t>пентамино</w:t>
      </w:r>
      <w:proofErr w:type="spellEnd"/>
      <w:r w:rsidR="006A1E0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A17E4" w:rsidRDefault="00FA17E4" w:rsidP="006A1E0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9</w:t>
      </w:r>
      <w:r w:rsidR="006A1E06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6A1E0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A1E06" w:rsidRPr="004D7D3C">
        <w:rPr>
          <w:rFonts w:ascii="Times New Roman" w:eastAsia="Times New Roman" w:hAnsi="Times New Roman"/>
          <w:b/>
          <w:color w:val="000000"/>
          <w:sz w:val="28"/>
          <w:szCs w:val="28"/>
        </w:rPr>
        <w:t>Задачи на взвешивание (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r w:rsidR="006A1E06" w:rsidRPr="004D7D3C">
        <w:rPr>
          <w:rFonts w:ascii="Times New Roman" w:eastAsia="Times New Roman" w:hAnsi="Times New Roman"/>
          <w:b/>
          <w:color w:val="000000"/>
          <w:sz w:val="28"/>
          <w:szCs w:val="28"/>
        </w:rPr>
        <w:t>часа)</w:t>
      </w:r>
      <w:r w:rsidR="006A1E0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="006A1E06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 задач на взвешивание. </w:t>
      </w:r>
    </w:p>
    <w:p w:rsidR="006A1E06" w:rsidRDefault="006A1E06" w:rsidP="006A1E0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r w:rsidR="00FA17E4">
        <w:rPr>
          <w:rFonts w:ascii="Times New Roman" w:eastAsia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4420">
        <w:rPr>
          <w:rFonts w:ascii="Times New Roman" w:eastAsia="Times New Roman" w:hAnsi="Times New Roman"/>
          <w:b/>
          <w:color w:val="000000"/>
          <w:sz w:val="28"/>
          <w:szCs w:val="28"/>
        </w:rPr>
        <w:t>Задачи на закономерности (4час</w:t>
      </w:r>
      <w:r w:rsidR="00FA17E4">
        <w:rPr>
          <w:rFonts w:ascii="Times New Roman" w:eastAsia="Times New Roman" w:hAnsi="Times New Roman"/>
          <w:b/>
          <w:color w:val="000000"/>
          <w:sz w:val="28"/>
          <w:szCs w:val="28"/>
        </w:rPr>
        <w:t>а</w:t>
      </w:r>
      <w:r w:rsidRPr="00104420">
        <w:rPr>
          <w:rFonts w:ascii="Times New Roman" w:eastAsia="Times New Roman" w:hAnsi="Times New Roman"/>
          <w:b/>
          <w:color w:val="000000"/>
          <w:sz w:val="28"/>
          <w:szCs w:val="28"/>
        </w:rPr>
        <w:t>).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04420">
        <w:rPr>
          <w:rFonts w:ascii="Times New Roman" w:eastAsia="Times New Roman" w:hAnsi="Times New Roman"/>
          <w:color w:val="000000"/>
          <w:sz w:val="28"/>
          <w:szCs w:val="28"/>
        </w:rPr>
        <w:t>Решение  комбинаторных задач. Задачи на теорию вероятности. Выявление закономерностей.</w:t>
      </w:r>
    </w:p>
    <w:p w:rsidR="00FA17E4" w:rsidRDefault="00FA17E4" w:rsidP="006A1E0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A17E4">
        <w:rPr>
          <w:rFonts w:ascii="Times New Roman" w:eastAsia="Times New Roman" w:hAnsi="Times New Roman"/>
          <w:b/>
          <w:color w:val="000000"/>
          <w:sz w:val="28"/>
          <w:szCs w:val="28"/>
        </w:rPr>
        <w:t>Задачи на лабиринты.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(1 час)</w:t>
      </w:r>
    </w:p>
    <w:p w:rsidR="006A1E06" w:rsidRDefault="006A1E06" w:rsidP="006A1E0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2125">
        <w:rPr>
          <w:rFonts w:ascii="Times New Roman" w:eastAsia="Times New Roman" w:hAnsi="Times New Roman"/>
          <w:b/>
          <w:color w:val="000000"/>
          <w:sz w:val="28"/>
          <w:szCs w:val="28"/>
        </w:rPr>
        <w:t>Старинные</w:t>
      </w:r>
      <w:r w:rsidRPr="0010442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задачи (</w:t>
      </w:r>
      <w:r w:rsidR="00FA17E4"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r w:rsidRPr="0010442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час).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Решение старинных задач. Старинные меры веса и длины.</w:t>
      </w:r>
    </w:p>
    <w:p w:rsidR="00FA17E4" w:rsidRPr="00E23921" w:rsidRDefault="006A1E06" w:rsidP="00FA17E4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r w:rsidR="00FA17E4">
        <w:rPr>
          <w:rFonts w:ascii="Times New Roman" w:eastAsia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FA17E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Задачи на сочетание и размещение. (1 час)</w:t>
      </w:r>
      <w:r w:rsidR="00E2392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E23921">
        <w:rPr>
          <w:rFonts w:ascii="Times New Roman" w:eastAsia="Times New Roman" w:hAnsi="Times New Roman"/>
          <w:color w:val="000000"/>
          <w:sz w:val="28"/>
          <w:szCs w:val="28"/>
        </w:rPr>
        <w:t>Задачи со спичками</w:t>
      </w:r>
    </w:p>
    <w:p w:rsidR="006A1E06" w:rsidRPr="00FA17E4" w:rsidRDefault="00FA17E4" w:rsidP="00FA17E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14. </w:t>
      </w:r>
      <w:r w:rsidR="006A1E0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A1E06" w:rsidRPr="005F7886">
        <w:rPr>
          <w:rFonts w:ascii="Times New Roman" w:eastAsia="Times New Roman" w:hAnsi="Times New Roman"/>
          <w:b/>
          <w:color w:val="000000"/>
          <w:sz w:val="28"/>
          <w:szCs w:val="28"/>
        </w:rPr>
        <w:t>Задачи на движение. (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r w:rsidR="006A1E06" w:rsidRPr="005F788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час).</w:t>
      </w:r>
      <w:r w:rsidR="006A1E0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6A1E06">
        <w:rPr>
          <w:rFonts w:ascii="Times New Roman" w:eastAsia="Times New Roman" w:hAnsi="Times New Roman"/>
          <w:color w:val="000000"/>
          <w:sz w:val="28"/>
          <w:szCs w:val="28"/>
        </w:rPr>
        <w:t xml:space="preserve">Нестандартные задачи на движение. </w:t>
      </w:r>
    </w:p>
    <w:p w:rsidR="006A1E06" w:rsidRDefault="006A1E06" w:rsidP="006A1E0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r w:rsidR="00FA17E4">
        <w:rPr>
          <w:rFonts w:ascii="Times New Roman" w:eastAsia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F7886">
        <w:rPr>
          <w:rFonts w:ascii="Times New Roman" w:eastAsia="Times New Roman" w:hAnsi="Times New Roman"/>
          <w:b/>
          <w:color w:val="000000"/>
          <w:sz w:val="28"/>
          <w:szCs w:val="28"/>
        </w:rPr>
        <w:t>Задачи-шутки (</w:t>
      </w:r>
      <w:r w:rsidR="00E23921"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r w:rsidR="00FA17E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5F7886">
        <w:rPr>
          <w:rFonts w:ascii="Times New Roman" w:eastAsia="Times New Roman" w:hAnsi="Times New Roman"/>
          <w:b/>
          <w:color w:val="000000"/>
          <w:sz w:val="28"/>
          <w:szCs w:val="28"/>
        </w:rPr>
        <w:t>час).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02F09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 задач </w:t>
      </w:r>
      <w:r w:rsidR="00FA17E4">
        <w:rPr>
          <w:rFonts w:ascii="Times New Roman" w:eastAsia="Times New Roman" w:hAnsi="Times New Roman"/>
          <w:color w:val="000000"/>
          <w:sz w:val="28"/>
          <w:szCs w:val="28"/>
        </w:rPr>
        <w:t>на смекалку.</w:t>
      </w:r>
    </w:p>
    <w:p w:rsidR="00FA17E4" w:rsidRDefault="00FA17E4" w:rsidP="006A1E0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B7238" w:rsidRPr="00832BEA" w:rsidRDefault="007B7238" w:rsidP="007B72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32B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7. Описание учебно-методического и материально-технического обеспечения образовательного процесса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B64FC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Анфимова Т.Б. Математика. Внеурочные занятия. 5-6 классы. - М.: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ИЛЕКСА, 2012. – 124 с.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2. Григорьев Д.В. Внеурочная деятельность школьников. Методический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конструктор: пособие для учителя/Д.В. Григорьев, П.В. Степанов. –</w:t>
      </w:r>
    </w:p>
    <w:p w:rsidR="006A1E06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М.: Просвещение, 2010. – 223с. – (Стандарты второго поколения)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5-6 классы. </w:t>
      </w:r>
    </w:p>
    <w:p w:rsidR="006A1E06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3.Гаврилова Т.Д. Занимательная математика. 5-11 классы (Как сделать уроки математики нескучными)/Гаврилова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,Д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.-Волгоград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Учитель,2005. – 96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 Григорьева Г.И. Подготовка школьников к олимпиаде по математике. </w:t>
      </w:r>
      <w:r w:rsidRPr="00AF2191">
        <w:rPr>
          <w:rFonts w:ascii="Times New Roman" w:eastAsia="Times New Roman" w:hAnsi="Times New Roman"/>
          <w:color w:val="000000"/>
          <w:sz w:val="28"/>
          <w:szCs w:val="28"/>
        </w:rPr>
        <w:t>Методическое пособие/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Г.И.Григорьева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.: Глобус, 2009.- 152 с.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 Глейзер Г.И. История математики в школе: книга для чтения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учащихся 5-6 классов. Пособие для учителя. – М.: Просвещение,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1998. – 112 с.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Депман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 И. Я. За страницами учебника математики: книга для чтения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учащимися 5—6 классов / И. Я. 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Депман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, Н. Я. 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Виленкин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 — М.:</w:t>
      </w:r>
    </w:p>
    <w:p w:rsidR="006A1E06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Просвещение, 2009. – 287 </w:t>
      </w:r>
      <w:proofErr w:type="gram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7.Заболотнева Н.В. Олимпиадные задания по математике. 5-8 классы.500 нестандартных задач для проведения конкурсов и олимпиад: развитие творческой сущности учащихся./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Заболотнева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Н.В.- Волгоград: Учитель, 2005,-99с. 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Зубелевич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 Г.И. Занятия математического кружка: Пособие </w:t>
      </w:r>
      <w:proofErr w:type="gram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для</w:t>
      </w:r>
      <w:proofErr w:type="gramEnd"/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учителей. – М.: Просвещение, 2000. -79 </w:t>
      </w:r>
      <w:proofErr w:type="gram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 Коваленко В.Г. Дидактические игры на уроках математики: Кн. для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учителя. – М.: 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Прсвещение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, 2001. -96 с.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Кордемский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 Б.А., 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Ахадов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 А.А. Удивительный мир чисел: </w:t>
      </w:r>
      <w:proofErr w:type="gram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Матем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головоломки и задачи для </w:t>
      </w:r>
      <w:proofErr w:type="gram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любознательных</w:t>
      </w:r>
      <w:proofErr w:type="gram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): Кн. для учащихся. – М.: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Просвещение, 1996. – 144 </w:t>
      </w:r>
      <w:proofErr w:type="gram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 Математика в 5 классе в условиях ФГОС: рабочая программа и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методические материалы: Часть 1 / Ф.С. 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Мухаметзянова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proofErr w:type="gram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proofErr w:type="gram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 общей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ред. В.В. Зарубиной. — Ульяновск: УИПКПРО, 2012. – 104 с.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Онучкова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 Л.В. Введение в логику. Логические операции [Текст]: Учеб.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пос. для 5 класса.- Киров: ВГГУ, 2004.- 124с.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Онучкова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, Л.В. Введение в логику. Некоторые методы решения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логических задач [Текст]: Учеб</w:t>
      </w:r>
      <w:proofErr w:type="gram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ос. для 5 класса.- Киров: ВГГУ, 2004.-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66с.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Русанов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 В.Н. Математические олимпиады младших школьников: Кн.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для учителя: Из опыта работы. – М.: Просвещение, 2001. -77с.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Фарков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 А.В. Математические кружки в школе. 5-8 классы.- М.: Айрис-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пресс, 2007. – 92 </w:t>
      </w:r>
      <w:proofErr w:type="gram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 Шейнина О.С., Соловьева Г.М. Математика. Занятия школьного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кружка 5-6 классы.- М.: «Издательство НЦ ЭНАС», 2002.- 106с.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Шарыгин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 И.Ф., 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Шевкин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 А.В. Математика. Задачи на смекалку 5-6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классы.- М.: «Просвещение», 2005. – 98 </w:t>
      </w:r>
      <w:proofErr w:type="gram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 http://matematiku.ru/index.php?option=com_frontpage&amp;Itemid=1</w:t>
      </w:r>
    </w:p>
    <w:p w:rsidR="00275931" w:rsidRDefault="00275931" w:rsidP="006A1E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75931" w:rsidRDefault="00275931" w:rsidP="006A1E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A1E06" w:rsidRPr="00AF2191" w:rsidRDefault="006A1E06" w:rsidP="006A1E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F219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Литература для учащихся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1. Глейзер Г.И. История математики в школе: книга для чтения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учащихся 5-6 классов. Пособие для учителя. – М.: Просвещение,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1998. – 112 с.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Депман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 И. Я. За страницами учебника математики: книга для чтения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учащимися 5—6 классов / И. Я. 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Депман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, Н. Я. 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Виленкин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 — М.: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Просвещение, 2009. – 287 </w:t>
      </w:r>
      <w:proofErr w:type="gram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Кордемский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 Б.А., 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Ахадов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 А.А. Удивительный мир чисел: </w:t>
      </w:r>
      <w:proofErr w:type="gram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Матем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головоломки и задачи для </w:t>
      </w:r>
      <w:proofErr w:type="gram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любознательных</w:t>
      </w:r>
      <w:proofErr w:type="gram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): Кн. для учащихся. – М.: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Просвещение, 1996. – 144 </w:t>
      </w:r>
      <w:proofErr w:type="gram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 Крысин А.Я. и др. Поисковые задачи по математике (5- 6 классы). -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М.: Просвещение, 1999. – 95 </w:t>
      </w:r>
      <w:proofErr w:type="gram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Онучкова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 Л.В. Введение в логику. Логические операции [Текст]: Учеб.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пос. для 5 класса.- Киров: ВГГУ, 2004.- 124с.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Онучкова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, Л.В. Введение в логику. Некоторые методы решения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логических задач [Текст]: Учеб</w:t>
      </w:r>
      <w:proofErr w:type="gram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ос. для 5 класса.- Киров: ВГГУ, 2004.-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66с.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 Шейнина О.С., Соловьева Г.М. Математика. Занятия школьного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кружка 5-6 классы.- М.: «Издательство НЦ ЭНАС», 2002.- 106с.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Шарыгин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 И.Ф., 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Шевкин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 А.В. Математика. Задачи на смекалку 5-6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классы.- М.: «Просвещение», 2005. – 98 </w:t>
      </w:r>
      <w:proofErr w:type="gram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 Энциклопедия для детей. Т.11. Математика/Глав</w:t>
      </w:r>
      <w:proofErr w:type="gram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р</w:t>
      </w:r>
      <w:proofErr w:type="gram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ед.М.Д. Аксёнова. –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М.: 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Аванта+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, 1998.-688 с.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 Энциклопедический словарь юного математика</w:t>
      </w:r>
      <w:proofErr w:type="gram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 / С</w:t>
      </w:r>
      <w:proofErr w:type="gram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ост. А.П.Савин. - 3-е</w:t>
      </w:r>
    </w:p>
    <w:p w:rsidR="006A1E06" w:rsidRPr="00B64FC1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изд., </w:t>
      </w:r>
      <w:proofErr w:type="spell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испр</w:t>
      </w:r>
      <w:proofErr w:type="spell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 xml:space="preserve">. и доп. - М.: Педагогика-Пресс, 1999. - 360 </w:t>
      </w:r>
      <w:proofErr w:type="gramStart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B64FC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A1E06" w:rsidRPr="00F07184" w:rsidRDefault="006A1E06" w:rsidP="006A1E06">
      <w:pPr>
        <w:pStyle w:val="aa"/>
      </w:pPr>
    </w:p>
    <w:p w:rsidR="006A1E06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A1E06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A1E06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A1E06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A1E06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A1E06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A1E06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A1E06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A1E06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A1E06" w:rsidRDefault="006A1E06" w:rsidP="006A1E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B7238" w:rsidRDefault="007B7238" w:rsidP="006A1E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B7238" w:rsidRDefault="007B7238" w:rsidP="006A1E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B7238" w:rsidRDefault="007B7238" w:rsidP="006A1E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B7238" w:rsidRDefault="007B7238" w:rsidP="006A1E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A17E4" w:rsidRDefault="00FA17E4" w:rsidP="007B7238">
      <w:pPr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A17E4" w:rsidRDefault="00FA17E4" w:rsidP="007B7238">
      <w:pPr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A17E4" w:rsidRDefault="00FA17E4" w:rsidP="007B7238">
      <w:pPr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A17E4" w:rsidRDefault="00FA17E4" w:rsidP="007B7238">
      <w:pPr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B7238" w:rsidRPr="00E23921" w:rsidRDefault="007B7238" w:rsidP="00275931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3921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8. Планируемые результаты изучения курса</w:t>
      </w:r>
      <w:r w:rsidRPr="00E23921">
        <w:rPr>
          <w:rFonts w:ascii="Times New Roman" w:eastAsia="Calibri" w:hAnsi="Times New Roman" w:cs="Times New Roman"/>
          <w:b/>
          <w:sz w:val="28"/>
          <w:szCs w:val="28"/>
          <w:u w:val="single"/>
        </w:rPr>
        <w:br/>
      </w:r>
    </w:p>
    <w:p w:rsidR="007B7238" w:rsidRPr="00E23921" w:rsidRDefault="007B7238" w:rsidP="007B7238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921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</w:p>
    <w:p w:rsidR="007B7238" w:rsidRPr="00E23921" w:rsidRDefault="007B7238" w:rsidP="007B7238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  <w:r w:rsidRPr="00E23921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Личностные универсальные учебные действия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• ориентация в системе требований при обучении математике;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• позитивное, эмоциональное восприятие математических объектов, рассуждений, решений задач, рассматриваемых проблем.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Ученик получит возможность для формирования: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• выраженной устойчивой учебно-познавательной мотивации и интереса к изучению математики;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• умение выбирать желаемый уровень математических результатов;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 xml:space="preserve">• адекватной позитивной самооценки и </w:t>
      </w:r>
      <w:proofErr w:type="spellStart"/>
      <w:proofErr w:type="gramStart"/>
      <w:r w:rsidRPr="00E23921">
        <w:rPr>
          <w:rFonts w:ascii="Times New Roman" w:eastAsia="Calibri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E239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7238" w:rsidRPr="00E23921" w:rsidRDefault="007B7238" w:rsidP="007B723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@Arial Unicode MS" w:hAnsi="Times New Roman" w:cs="Times New Roman"/>
          <w:b/>
          <w:sz w:val="28"/>
          <w:szCs w:val="28"/>
        </w:rPr>
      </w:pPr>
      <w:proofErr w:type="spellStart"/>
      <w:r w:rsidRPr="00E23921">
        <w:rPr>
          <w:rFonts w:ascii="Times New Roman" w:eastAsia="@Arial Unicode MS" w:hAnsi="Times New Roman" w:cs="Times New Roman"/>
          <w:b/>
          <w:sz w:val="28"/>
          <w:szCs w:val="28"/>
        </w:rPr>
        <w:t>Метапредметные</w:t>
      </w:r>
      <w:proofErr w:type="spellEnd"/>
      <w:r w:rsidRPr="00E23921">
        <w:rPr>
          <w:rFonts w:ascii="Times New Roman" w:eastAsia="@Arial Unicode MS" w:hAnsi="Times New Roman" w:cs="Times New Roman"/>
          <w:b/>
          <w:sz w:val="28"/>
          <w:szCs w:val="28"/>
        </w:rPr>
        <w:t xml:space="preserve"> образовательные результаты</w:t>
      </w:r>
    </w:p>
    <w:p w:rsidR="007B7238" w:rsidRPr="00E23921" w:rsidRDefault="007B7238" w:rsidP="007B72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E23921">
        <w:rPr>
          <w:rFonts w:ascii="Times New Roman" w:eastAsia="@Arial Unicode MS" w:hAnsi="Times New Roman" w:cs="Times New Roman"/>
          <w:b/>
          <w:sz w:val="28"/>
          <w:szCs w:val="28"/>
        </w:rPr>
        <w:t>Ре</w:t>
      </w:r>
      <w:r w:rsidRPr="00E23921">
        <w:rPr>
          <w:rFonts w:ascii="Times New Roman" w:eastAsia="@Arial Unicode MS" w:hAnsi="Times New Roman" w:cs="Times New Roman"/>
          <w:b/>
          <w:bCs/>
          <w:sz w:val="28"/>
          <w:szCs w:val="28"/>
        </w:rPr>
        <w:t>гулятивные универсальные учебные действия</w:t>
      </w:r>
    </w:p>
    <w:p w:rsidR="007B7238" w:rsidRPr="00E23921" w:rsidRDefault="007B7238" w:rsidP="007B723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 w:cs="Times New Roman"/>
          <w:bCs/>
          <w:sz w:val="28"/>
          <w:szCs w:val="28"/>
        </w:rPr>
      </w:pPr>
      <w:r w:rsidRPr="00E23921">
        <w:rPr>
          <w:rFonts w:ascii="Times New Roman" w:eastAsia="@Arial Unicode MS" w:hAnsi="Times New Roman" w:cs="Times New Roman"/>
          <w:bCs/>
          <w:sz w:val="28"/>
          <w:szCs w:val="28"/>
        </w:rPr>
        <w:t>Ученик научится: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• </w:t>
      </w:r>
      <w:proofErr w:type="gramStart"/>
      <w:r w:rsidRPr="00E23921">
        <w:rPr>
          <w:rFonts w:ascii="Times New Roman" w:eastAsia="Calibri" w:hAnsi="Times New Roman" w:cs="Times New Roman"/>
          <w:sz w:val="28"/>
          <w:szCs w:val="28"/>
        </w:rPr>
        <w:t>совместному</w:t>
      </w:r>
      <w:proofErr w:type="gramEnd"/>
      <w:r w:rsidRPr="00E23921">
        <w:rPr>
          <w:rFonts w:ascii="Times New Roman" w:eastAsia="Calibri" w:hAnsi="Times New Roman" w:cs="Times New Roman"/>
          <w:sz w:val="28"/>
          <w:szCs w:val="28"/>
        </w:rPr>
        <w:t xml:space="preserve"> с учителем </w:t>
      </w:r>
      <w:proofErr w:type="spellStart"/>
      <w:r w:rsidRPr="00E23921">
        <w:rPr>
          <w:rFonts w:ascii="Times New Roman" w:eastAsia="Calibri" w:hAnsi="Times New Roman" w:cs="Times New Roman"/>
          <w:sz w:val="28"/>
          <w:szCs w:val="28"/>
        </w:rPr>
        <w:t>целеполаганию</w:t>
      </w:r>
      <w:proofErr w:type="spellEnd"/>
      <w:r w:rsidRPr="00E23921">
        <w:rPr>
          <w:rFonts w:ascii="Times New Roman" w:eastAsia="Calibri" w:hAnsi="Times New Roman" w:cs="Times New Roman"/>
          <w:sz w:val="28"/>
          <w:szCs w:val="28"/>
        </w:rPr>
        <w:t xml:space="preserve"> в математической деятельности;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 xml:space="preserve">• анализировать условие задачи; 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• действовать в соответствии с предложенным алгоритмом, составлять несложные алгоритмы вычислений и построений;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• применять приемы самоконтроля при решении математических задач;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• </w:t>
      </w:r>
      <w:r w:rsidRPr="00E23921">
        <w:rPr>
          <w:rFonts w:ascii="Times New Roman" w:eastAsia="Calibri" w:hAnsi="Times New Roman" w:cs="Times New Roman"/>
          <w:iCs/>
          <w:sz w:val="28"/>
          <w:szCs w:val="28"/>
        </w:rPr>
        <w:t>оценивать правильность выполнения действия и вносить необходимые коррективы на основе имеющихся шаблонов.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Ученик получит возможность научиться: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 xml:space="preserve">• видеть различные стратегии решения задач, осознанно выбирать способ решения; 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 xml:space="preserve">• основам </w:t>
      </w:r>
      <w:proofErr w:type="spellStart"/>
      <w:r w:rsidRPr="00E23921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E23921">
        <w:rPr>
          <w:rFonts w:ascii="Times New Roman" w:eastAsia="Calibri" w:hAnsi="Times New Roman" w:cs="Times New Roman"/>
          <w:sz w:val="28"/>
          <w:szCs w:val="28"/>
        </w:rPr>
        <w:t xml:space="preserve"> в математической деятельности в форме осознанного управления своим поведением и деятельностью, направленной на достижение поставленных целей.</w:t>
      </w:r>
    </w:p>
    <w:p w:rsidR="007B7238" w:rsidRPr="00E23921" w:rsidRDefault="007B7238" w:rsidP="007B7238">
      <w:pPr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3921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23921">
        <w:rPr>
          <w:rFonts w:ascii="Times New Roman" w:eastAsia="Calibri" w:hAnsi="Times New Roman" w:cs="Times New Roman"/>
          <w:b/>
          <w:bCs/>
          <w:sz w:val="28"/>
          <w:szCs w:val="28"/>
        </w:rPr>
        <w:t>оммуникативные универсальные учебные действия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3921">
        <w:rPr>
          <w:rFonts w:ascii="Times New Roman" w:eastAsia="Calibri" w:hAnsi="Times New Roman" w:cs="Times New Roman"/>
          <w:bCs/>
          <w:sz w:val="28"/>
          <w:szCs w:val="28"/>
        </w:rPr>
        <w:t>Ученик научится: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 строить речевые конструкции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 w:rsidRPr="00E2392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E23921">
        <w:rPr>
          <w:rFonts w:ascii="Times New Roman" w:eastAsia="Calibri" w:hAnsi="Times New Roman" w:cs="Times New Roman"/>
          <w:sz w:val="28"/>
          <w:szCs w:val="28"/>
        </w:rPr>
        <w:t xml:space="preserve"> математический и наоборот;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• осуществлять контроль, коррекцию, оценку действий партнёра, уметь убеждать.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Ученик получит возможность научиться: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• задавать вопросы, необходимые для организации собственной деятельности взаимодействия с другими;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• устанавливать и сравнивать разные точки зрения, прежде чем принимать решения и делать выбор;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• отображать в речи (описание, объяснение) содержание совершаемых действий.</w:t>
      </w:r>
    </w:p>
    <w:p w:rsidR="007B7238" w:rsidRPr="00E23921" w:rsidRDefault="007B7238" w:rsidP="007B72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E23921">
        <w:rPr>
          <w:rFonts w:ascii="Times New Roman" w:eastAsia="@Arial Unicode MS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7B7238" w:rsidRPr="00E23921" w:rsidRDefault="007B7238" w:rsidP="007B723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23921">
        <w:rPr>
          <w:rFonts w:ascii="Times New Roman" w:eastAsia="@Arial Unicode MS" w:hAnsi="Times New Roman" w:cs="Times New Roman"/>
          <w:sz w:val="28"/>
          <w:szCs w:val="28"/>
        </w:rPr>
        <w:t>Ученик научится: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• анализировать и осмысливать тексты задач, переформулировать их условия моделировать условие с помощью схем, рисунков, таблиц, реальных предметов, строить логическую цепочку рассуждений;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• </w:t>
      </w:r>
      <w:r w:rsidRPr="00E23921">
        <w:rPr>
          <w:rFonts w:ascii="Times New Roman" w:eastAsia="Calibri" w:hAnsi="Times New Roman" w:cs="Times New Roman"/>
          <w:spacing w:val="-6"/>
          <w:sz w:val="28"/>
          <w:szCs w:val="28"/>
        </w:rPr>
        <w:t>формулировать простейшие свойства изучаемых математических объектов;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• с помощью учителя анализировать, систематизировать, классифицировать изучаемые математические объекты.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Ученик получит возможность научиться: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• осуществлять выбор наиболее эффективных способов решения задач в зависимости от конкретных условий.</w:t>
      </w:r>
    </w:p>
    <w:p w:rsidR="007B7238" w:rsidRPr="00E23921" w:rsidRDefault="007B7238" w:rsidP="007B7238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238" w:rsidRPr="00E23921" w:rsidRDefault="007B7238" w:rsidP="007B7238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921">
        <w:rPr>
          <w:rFonts w:ascii="Times New Roman" w:eastAsia="Calibri" w:hAnsi="Times New Roman" w:cs="Times New Roman"/>
          <w:b/>
          <w:sz w:val="28"/>
          <w:szCs w:val="28"/>
        </w:rPr>
        <w:t>Предметные образовательные результаты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Ученик научится: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• выполнять действия с натуральными числами и обыкновенными дробями, сочетая устные и письменные приёмы вычислений;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• решать текстовые задачи арифметическим способом.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• использовать в ходе решения задач элементарные представления, связанные с приближёнными значениями величин</w:t>
      </w:r>
      <w:r w:rsidRPr="00E2392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B7238" w:rsidRPr="00E23921" w:rsidRDefault="007B7238" w:rsidP="007B7238">
      <w:pPr>
        <w:numPr>
          <w:ilvl w:val="0"/>
          <w:numId w:val="30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921">
        <w:rPr>
          <w:rFonts w:ascii="Times New Roman" w:eastAsia="Times New Roman" w:hAnsi="Times New Roman" w:cs="Times New Roman"/>
          <w:sz w:val="28"/>
          <w:szCs w:val="28"/>
        </w:rPr>
        <w:lastRenderedPageBreak/>
        <w:t>решать простейшие уравнения на основе зависимостей между компонентами арифметических действий;</w:t>
      </w:r>
    </w:p>
    <w:p w:rsidR="007B7238" w:rsidRPr="00E23921" w:rsidRDefault="007B7238" w:rsidP="007B72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921">
        <w:rPr>
          <w:rFonts w:ascii="Times New Roman" w:eastAsia="Times New Roman" w:hAnsi="Times New Roman" w:cs="Times New Roman"/>
          <w:sz w:val="28"/>
          <w:szCs w:val="28"/>
        </w:rPr>
        <w:t>•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7B7238" w:rsidRPr="00E23921" w:rsidRDefault="007B7238" w:rsidP="007B7238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2392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23921">
        <w:rPr>
          <w:rFonts w:ascii="Times New Roman" w:eastAsia="Times New Roman" w:hAnsi="Times New Roman" w:cs="Times New Roman"/>
          <w:sz w:val="28"/>
          <w:szCs w:val="28"/>
        </w:rPr>
        <w:tab/>
        <w:t xml:space="preserve">пользоваться основными единицами длины, массы, времени, скорости, площади, объёма; выражать более крупные единицы </w:t>
      </w:r>
      <w:proofErr w:type="gramStart"/>
      <w:r w:rsidRPr="00E23921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E23921">
        <w:rPr>
          <w:rFonts w:ascii="Times New Roman" w:eastAsia="Times New Roman" w:hAnsi="Times New Roman" w:cs="Times New Roman"/>
          <w:sz w:val="28"/>
          <w:szCs w:val="28"/>
        </w:rPr>
        <w:t xml:space="preserve"> более мелкие и наоборот</w:t>
      </w:r>
      <w:r w:rsidRPr="00E239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B7238" w:rsidRPr="00E23921" w:rsidRDefault="007B7238" w:rsidP="007B7238">
      <w:pPr>
        <w:ind w:left="426" w:firstLine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392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23921">
        <w:rPr>
          <w:rFonts w:ascii="Times New Roman" w:eastAsia="Times New Roman" w:hAnsi="Times New Roman" w:cs="Times New Roman"/>
          <w:sz w:val="28"/>
          <w:szCs w:val="28"/>
        </w:rPr>
        <w:tab/>
        <w:t>выполнять устно и письменно арифметические действия над числами, находить значения числовых выражений</w:t>
      </w:r>
      <w:r w:rsidRPr="00E2392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Ученик получит возможность научиться: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• научиться использовать приёмы, рационализирующие вычисления.</w:t>
      </w:r>
    </w:p>
    <w:p w:rsidR="007B7238" w:rsidRPr="00E23921" w:rsidRDefault="007B7238" w:rsidP="007B723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iCs/>
          <w:sz w:val="28"/>
          <w:szCs w:val="28"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приближёнными</w:t>
      </w:r>
      <w:proofErr w:type="gramStart"/>
      <w:r w:rsidRPr="00E23921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End"/>
      <w:r w:rsidRPr="00E2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392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23921">
        <w:rPr>
          <w:rFonts w:ascii="Times New Roman" w:eastAsia="Times New Roman" w:hAnsi="Times New Roman" w:cs="Times New Roman"/>
          <w:sz w:val="28"/>
          <w:szCs w:val="28"/>
        </w:rPr>
        <w:t>онимать существо понятия алгоритма</w:t>
      </w:r>
      <w:r w:rsidRPr="00E239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7B7238" w:rsidRPr="00E23921" w:rsidRDefault="007B7238" w:rsidP="007B723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921">
        <w:rPr>
          <w:rFonts w:ascii="Times New Roman" w:eastAsia="Calibri" w:hAnsi="Times New Roman" w:cs="Times New Roman"/>
          <w:sz w:val="28"/>
          <w:szCs w:val="28"/>
        </w:rPr>
        <w:t> </w:t>
      </w:r>
      <w:r w:rsidRPr="00E23921">
        <w:rPr>
          <w:rFonts w:ascii="Times New Roman" w:eastAsia="Times New Roman" w:hAnsi="Times New Roman" w:cs="Times New Roman"/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ситуаций.</w:t>
      </w:r>
    </w:p>
    <w:p w:rsidR="007B7238" w:rsidRPr="00E23921" w:rsidRDefault="007B7238" w:rsidP="007B7238">
      <w:pPr>
        <w:pStyle w:val="aa"/>
        <w:numPr>
          <w:ilvl w:val="0"/>
          <w:numId w:val="29"/>
        </w:numPr>
        <w:spacing w:after="0" w:line="240" w:lineRule="auto"/>
        <w:ind w:left="851" w:hanging="142"/>
        <w:rPr>
          <w:rFonts w:ascii="Times New Roman" w:hAnsi="Times New Roman"/>
          <w:b/>
          <w:sz w:val="28"/>
          <w:szCs w:val="28"/>
        </w:rPr>
      </w:pPr>
      <w:r w:rsidRPr="00E23921">
        <w:rPr>
          <w:rFonts w:ascii="Times New Roman" w:hAnsi="Times New Roman"/>
          <w:iCs/>
          <w:sz w:val="28"/>
          <w:szCs w:val="28"/>
        </w:rPr>
        <w:t xml:space="preserve">    уверенно применять аппарат уравнений для решения разнообразных задач из математики</w:t>
      </w: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B7238" w:rsidRPr="00E23921" w:rsidRDefault="007B7238" w:rsidP="007B7238">
      <w:pPr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B7238" w:rsidRDefault="007B7238" w:rsidP="007B7238">
      <w:pPr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B7238" w:rsidRDefault="007B7238" w:rsidP="007B7238">
      <w:pPr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B7238" w:rsidRDefault="007B7238" w:rsidP="007B7238">
      <w:pPr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B7238" w:rsidRDefault="007B7238" w:rsidP="007B7238">
      <w:pPr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B7238" w:rsidRPr="00C80088" w:rsidRDefault="007B7238" w:rsidP="007B7238">
      <w:pPr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A1E06" w:rsidRDefault="006A1E06" w:rsidP="007B7238">
      <w:pPr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B7238" w:rsidRDefault="007B7238" w:rsidP="007B7238">
      <w:pPr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B7238" w:rsidRDefault="007B7238" w:rsidP="007B7238">
      <w:pPr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B7238" w:rsidRDefault="007B7238" w:rsidP="007B7238">
      <w:pPr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B7238" w:rsidRDefault="007B7238" w:rsidP="007B7238">
      <w:pPr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B7238" w:rsidRDefault="007B7238" w:rsidP="007B7238">
      <w:pPr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B7238" w:rsidRDefault="007B7238" w:rsidP="007B7238">
      <w:pPr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B7238" w:rsidRDefault="007B7238" w:rsidP="007B7238">
      <w:pPr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B7238" w:rsidRPr="00E23921" w:rsidRDefault="007B7238" w:rsidP="007B7238">
      <w:pPr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B7238" w:rsidRPr="00E23921" w:rsidRDefault="007B7238" w:rsidP="00275931">
      <w:pPr>
        <w:jc w:val="center"/>
        <w:rPr>
          <w:sz w:val="28"/>
          <w:szCs w:val="28"/>
        </w:rPr>
      </w:pPr>
      <w:r w:rsidRPr="00E23921">
        <w:rPr>
          <w:rFonts w:ascii="Times New Roman" w:hAnsi="Times New Roman"/>
          <w:b/>
          <w:sz w:val="28"/>
          <w:szCs w:val="28"/>
          <w:u w:val="single"/>
        </w:rPr>
        <w:t>6</w:t>
      </w:r>
      <w:r w:rsidR="00275931" w:rsidRPr="00E23921">
        <w:rPr>
          <w:rFonts w:ascii="Times New Roman" w:hAnsi="Times New Roman"/>
          <w:b/>
          <w:sz w:val="28"/>
          <w:szCs w:val="28"/>
          <w:u w:val="single"/>
        </w:rPr>
        <w:t>. Перспективно</w:t>
      </w:r>
      <w:r w:rsidRPr="00E23921">
        <w:rPr>
          <w:rFonts w:ascii="Times New Roman" w:hAnsi="Times New Roman"/>
          <w:b/>
          <w:sz w:val="28"/>
          <w:szCs w:val="28"/>
          <w:u w:val="single"/>
        </w:rPr>
        <w:t xml:space="preserve"> - тематическое планирование</w:t>
      </w:r>
    </w:p>
    <w:tbl>
      <w:tblPr>
        <w:tblpPr w:leftFromText="180" w:rightFromText="180" w:vertAnchor="page" w:horzAnchor="margin" w:tblpY="1797"/>
        <w:tblW w:w="109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2"/>
        <w:gridCol w:w="2126"/>
        <w:gridCol w:w="850"/>
        <w:gridCol w:w="2694"/>
        <w:gridCol w:w="2874"/>
        <w:gridCol w:w="850"/>
        <w:gridCol w:w="748"/>
      </w:tblGrid>
      <w:tr w:rsidR="007B7238" w:rsidRPr="00664F66" w:rsidTr="007B7238">
        <w:trPr>
          <w:trHeight w:val="502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275931">
              <w:rPr>
                <w:rStyle w:val="FontStyle11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spacing w:line="240" w:lineRule="auto"/>
              <w:ind w:left="14" w:hanging="14"/>
              <w:jc w:val="center"/>
              <w:rPr>
                <w:rFonts w:ascii="Times New Roman" w:hAnsi="Times New Roman"/>
                <w:b/>
              </w:rPr>
            </w:pPr>
            <w:r w:rsidRPr="00275931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2"/>
              <w:widowControl/>
              <w:spacing w:line="240" w:lineRule="auto"/>
              <w:ind w:left="24" w:hanging="24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вид учебной деятельности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3"/>
              <w:widowControl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 w:rsidRPr="00275931">
              <w:rPr>
                <w:rStyle w:val="FontStyle11"/>
                <w:sz w:val="24"/>
                <w:szCs w:val="24"/>
              </w:rPr>
              <w:t>УУД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b/>
                <w:sz w:val="24"/>
                <w:szCs w:val="24"/>
              </w:rPr>
            </w:pPr>
            <w:r w:rsidRPr="00275931">
              <w:rPr>
                <w:rStyle w:val="FontStyle12"/>
                <w:b/>
                <w:sz w:val="24"/>
                <w:szCs w:val="24"/>
              </w:rPr>
              <w:t>Дата проведения</w:t>
            </w:r>
          </w:p>
        </w:tc>
      </w:tr>
      <w:tr w:rsidR="007B7238" w:rsidRPr="00664F66" w:rsidTr="007B7238">
        <w:trPr>
          <w:trHeight w:val="501"/>
        </w:trPr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2"/>
              <w:widowControl/>
              <w:spacing w:line="240" w:lineRule="auto"/>
              <w:ind w:left="24" w:hanging="24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pStyle w:val="Style3"/>
              <w:widowControl/>
              <w:ind w:firstLine="5"/>
              <w:rPr>
                <w:rStyle w:val="FontStyle1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b/>
                <w:sz w:val="24"/>
                <w:szCs w:val="24"/>
              </w:rPr>
            </w:pPr>
            <w:r w:rsidRPr="00275931">
              <w:rPr>
                <w:rStyle w:val="FontStyle12"/>
                <w:b/>
                <w:sz w:val="24"/>
                <w:szCs w:val="24"/>
              </w:rPr>
              <w:t>По плану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b/>
                <w:sz w:val="24"/>
                <w:szCs w:val="24"/>
              </w:rPr>
            </w:pPr>
            <w:r w:rsidRPr="00275931">
              <w:rPr>
                <w:rStyle w:val="FontStyle12"/>
                <w:b/>
                <w:sz w:val="24"/>
                <w:szCs w:val="24"/>
              </w:rPr>
              <w:t>Факт</w:t>
            </w:r>
          </w:p>
          <w:p w:rsidR="007B7238" w:rsidRPr="00275931" w:rsidRDefault="007B7238" w:rsidP="007B7238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b/>
                <w:sz w:val="24"/>
                <w:szCs w:val="24"/>
              </w:rPr>
            </w:pPr>
          </w:p>
        </w:tc>
      </w:tr>
      <w:tr w:rsidR="007B7238" w:rsidRPr="00664F66" w:rsidTr="007B7238">
        <w:trPr>
          <w:trHeight w:val="501"/>
        </w:trPr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Математические развлечения. Математический ребус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2"/>
              <w:widowControl/>
              <w:spacing w:line="240" w:lineRule="auto"/>
              <w:ind w:left="24" w:hanging="24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 xml:space="preserve">Вводная беседа Решение занимательных  задач на арифметические действия с натуральными числами; </w:t>
            </w:r>
          </w:p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Решение простейших математических ребусов.</w:t>
            </w:r>
          </w:p>
        </w:tc>
        <w:tc>
          <w:tcPr>
            <w:tcW w:w="2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</w:t>
            </w: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сравнение, классификацию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1D46E4" w:rsidRDefault="007B7238" w:rsidP="007B723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свою точку зрения</w:t>
            </w:r>
            <w:r w:rsidRPr="00336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rPr>
          <w:trHeight w:val="501"/>
        </w:trPr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Составление и разгадывание шифровок математического содержания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2"/>
              <w:widowControl/>
              <w:spacing w:line="240" w:lineRule="auto"/>
              <w:ind w:left="24" w:hanging="24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числовых закономерностей  </w:t>
            </w:r>
          </w:p>
        </w:tc>
        <w:tc>
          <w:tcPr>
            <w:tcW w:w="2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B7238" w:rsidRDefault="007B7238" w:rsidP="007B72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реализовывать свои знания</w:t>
            </w: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связи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1D46E4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группе, устанавливать рабочие отношения</w:t>
            </w:r>
            <w:r w:rsidRPr="00336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rPr>
          <w:trHeight w:val="501"/>
        </w:trPr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Задачи «Сказочного» содержания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2"/>
              <w:widowControl/>
              <w:spacing w:line="240" w:lineRule="auto"/>
              <w:ind w:left="24" w:hanging="24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Решение задач с интересной фабулой и  использованием старинных мер длины.</w:t>
            </w:r>
          </w:p>
        </w:tc>
        <w:tc>
          <w:tcPr>
            <w:tcW w:w="2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отрабатывать </w:t>
            </w: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самоконтроля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схемы и математические модели при решении задач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336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отображать в речи </w:t>
            </w: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(описание, объяснение) содержание совершаемых действий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rPr>
          <w:trHeight w:val="501"/>
        </w:trPr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Задачи на перебор (практического содержания)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2"/>
              <w:widowControl/>
              <w:spacing w:line="240" w:lineRule="auto"/>
              <w:ind w:left="24" w:hanging="24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Решение задач методом перебора вариантов.</w:t>
            </w:r>
          </w:p>
        </w:tc>
        <w:tc>
          <w:tcPr>
            <w:tcW w:w="2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схемы и модели для решения задач</w:t>
            </w:r>
            <w:r w:rsidRPr="00336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устной и письменной речью</w:t>
            </w:r>
            <w:r w:rsidRPr="00336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выполнять действия на основе учёта выделенных учителем ориентиров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rPr>
          <w:trHeight w:val="501"/>
        </w:trPr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Задачи на целое и части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2"/>
              <w:widowControl/>
              <w:spacing w:line="240" w:lineRule="auto"/>
              <w:ind w:left="24" w:hanging="24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Решение  задач на нахождение части числа и числа по его части.</w:t>
            </w:r>
          </w:p>
        </w:tc>
        <w:tc>
          <w:tcPr>
            <w:tcW w:w="2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pStyle w:val="a3"/>
              <w:ind w:left="96"/>
              <w:rPr>
                <w:b/>
              </w:rPr>
            </w:pPr>
            <w:r w:rsidRPr="00336F7B">
              <w:rPr>
                <w:b/>
              </w:rPr>
              <w:t>Регулятивные УУД</w:t>
            </w:r>
          </w:p>
          <w:p w:rsidR="007B7238" w:rsidRDefault="007B7238" w:rsidP="007B7238">
            <w:pPr>
              <w:pStyle w:val="a3"/>
              <w:ind w:left="96"/>
            </w:pPr>
            <w:r w:rsidRPr="00336F7B">
              <w:t>Оценивать правильность выполнения действия на уровне адекватной ретроспективной оценки.</w:t>
            </w:r>
          </w:p>
          <w:p w:rsidR="007B7238" w:rsidRPr="00336F7B" w:rsidRDefault="007B7238" w:rsidP="007B7238">
            <w:pPr>
              <w:pStyle w:val="a3"/>
              <w:ind w:left="96"/>
            </w:pPr>
          </w:p>
          <w:p w:rsidR="007B7238" w:rsidRPr="00336F7B" w:rsidRDefault="007B7238" w:rsidP="007B7238">
            <w:pPr>
              <w:pStyle w:val="a3"/>
              <w:ind w:left="96"/>
              <w:rPr>
                <w:b/>
              </w:rPr>
            </w:pPr>
            <w:r w:rsidRPr="00336F7B">
              <w:rPr>
                <w:b/>
              </w:rPr>
              <w:t xml:space="preserve">Познавательные УУД </w:t>
            </w:r>
          </w:p>
          <w:p w:rsidR="007B7238" w:rsidRDefault="007B7238" w:rsidP="007B7238">
            <w:pPr>
              <w:pStyle w:val="a3"/>
              <w:ind w:left="96"/>
            </w:pPr>
            <w:r w:rsidRPr="00336F7B">
              <w:t>проводить сравнение и классификацию по заданным критериям.</w:t>
            </w:r>
          </w:p>
          <w:p w:rsidR="007B7238" w:rsidRPr="00336F7B" w:rsidRDefault="007B7238" w:rsidP="007B7238">
            <w:pPr>
              <w:pStyle w:val="a3"/>
              <w:ind w:left="96"/>
            </w:pP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действие партнера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Style w:val="FontStyle12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Задачи типа «Что больше» «Сколько же»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2"/>
              <w:widowControl/>
              <w:spacing w:line="240" w:lineRule="auto"/>
              <w:ind w:left="24" w:hanging="24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на сравнение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 УУД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учитывать разные мнения и стремятся к координации различных </w:t>
            </w: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позиций в сотрудничестве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Решение  задач связанных с числовыми выражениями.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итоговый и пошаговый контроль по результату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сравнение, классификацию по заданным критериям.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  <w:r w:rsidRPr="00336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договариваться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Четность и нечетность чисел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Сумма двух четных чисел. Четного и нечетного. Двух нечетных.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характерные причинно-следственные связи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контролировать своё время и управлять им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монологическое контекстное высказывание</w:t>
            </w:r>
            <w:r w:rsidRPr="00336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Способы оформления решений логических задач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  <w:proofErr w:type="gramStart"/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исунки и таблицы перебора вариантов.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и преобразовывать модели и схемы для решения задач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пути достижения целей</w:t>
            </w:r>
            <w:r w:rsidRPr="00336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обучаться основам коммуникативной рефлексии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Задачи на верные и неверные утверждения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2"/>
              <w:widowControl/>
              <w:spacing w:line="240" w:lineRule="auto"/>
              <w:ind w:firstLine="24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 xml:space="preserve">Ввести способ решения задач </w:t>
            </w:r>
            <w:proofErr w:type="gramStart"/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B7238">
              <w:rPr>
                <w:rFonts w:ascii="Times New Roman" w:hAnsi="Times New Roman" w:cs="Times New Roman"/>
                <w:sz w:val="24"/>
                <w:szCs w:val="24"/>
              </w:rPr>
              <w:t xml:space="preserve"> обратного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</w:t>
            </w: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основам реализации исследовательской деятельности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сопоставлять свои знания.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Логические задачи.</w:t>
            </w:r>
          </w:p>
          <w:p w:rsidR="007B7238" w:rsidRPr="00664F66" w:rsidRDefault="007B7238" w:rsidP="007B7238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Малая олимпиада.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Обобщение изученных методов решения логических задач.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</w:t>
            </w: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сравнение, классификацию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свою точку зрения</w:t>
            </w:r>
            <w:r w:rsidRPr="00336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Понятия плоскости и пространства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Определение положения фигур на плоскости и в пространстве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B7238" w:rsidRDefault="007B7238" w:rsidP="007B72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реализовывать свои знания</w:t>
            </w: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связи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группе, устанавливать рабочие отношения</w:t>
            </w:r>
            <w:r w:rsidRPr="00336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Задачи с развертками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задач,  с использованием </w:t>
            </w:r>
            <w:r w:rsidRPr="007B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практических моделей 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отрабатывать </w:t>
            </w: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</w:t>
            </w: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самоконтроля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схемы и математические модели при решении задач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336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отображать в речи (описание, объяснение) содержание совершаемых действий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 и склеивание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Отработка навыков разрезания и скле</w:t>
            </w:r>
            <w:r w:rsidR="002759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схемы и модели для решения задач</w:t>
            </w:r>
            <w:r w:rsidRPr="00336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устной и письменной речью</w:t>
            </w:r>
            <w:r w:rsidRPr="00336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выполнять действия на основе учёта выделенных учителем ориентиров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Геометрические фокусы.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pStyle w:val="a3"/>
              <w:ind w:left="96"/>
              <w:rPr>
                <w:b/>
              </w:rPr>
            </w:pPr>
            <w:r w:rsidRPr="00336F7B">
              <w:rPr>
                <w:b/>
              </w:rPr>
              <w:t>Регулятивные УУД</w:t>
            </w:r>
          </w:p>
          <w:p w:rsidR="007B7238" w:rsidRDefault="007B7238" w:rsidP="007B7238">
            <w:pPr>
              <w:pStyle w:val="a3"/>
              <w:ind w:left="96"/>
            </w:pPr>
            <w:r w:rsidRPr="00336F7B">
              <w:t>Оценивать правильность выполнения действия на уровне адекватной ретроспективной оценки.</w:t>
            </w:r>
          </w:p>
          <w:p w:rsidR="007B7238" w:rsidRPr="00336F7B" w:rsidRDefault="007B7238" w:rsidP="007B7238">
            <w:pPr>
              <w:pStyle w:val="a3"/>
              <w:ind w:left="96"/>
            </w:pPr>
          </w:p>
          <w:p w:rsidR="007B7238" w:rsidRPr="00336F7B" w:rsidRDefault="007B7238" w:rsidP="007B7238">
            <w:pPr>
              <w:pStyle w:val="a3"/>
              <w:ind w:left="96"/>
              <w:rPr>
                <w:b/>
              </w:rPr>
            </w:pPr>
            <w:r w:rsidRPr="00336F7B">
              <w:rPr>
                <w:b/>
              </w:rPr>
              <w:t xml:space="preserve">Познавательные УУД </w:t>
            </w:r>
          </w:p>
          <w:p w:rsidR="007B7238" w:rsidRDefault="007B7238" w:rsidP="007B7238">
            <w:pPr>
              <w:pStyle w:val="a3"/>
              <w:ind w:left="96"/>
            </w:pPr>
            <w:r w:rsidRPr="00336F7B">
              <w:t>проводить сравнение и классификацию по заданным критериям.</w:t>
            </w:r>
          </w:p>
          <w:p w:rsidR="007B7238" w:rsidRPr="00336F7B" w:rsidRDefault="007B7238" w:rsidP="007B7238">
            <w:pPr>
              <w:pStyle w:val="a3"/>
              <w:ind w:left="96"/>
            </w:pP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действие партнера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Решение задач «на части».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2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 УУД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 УУД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стремятся к координации различных позиций в сотрудничестве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Решение задач  на нахождение двух чисел по их сумме и разности.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3"/>
              <w:widowControl/>
              <w:ind w:firstLine="5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итоговый и пошаговый контроль по результату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сравнение, классификацию по заданным критериям.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  <w:r w:rsidRPr="00336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договариваться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Задачи, решаемые с конца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3"/>
              <w:widowControl/>
              <w:ind w:left="5" w:hanging="5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характерные причинно-следственные связи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контролировать своё время и управлять им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монологическое контекстное высказывание</w:t>
            </w:r>
            <w:r w:rsidRPr="00336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Математическая регата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3"/>
              <w:widowControl/>
              <w:ind w:left="5" w:hanging="5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и </w:t>
            </w: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преобразовывать модели и схемы для решения задач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пути достижения целей</w:t>
            </w:r>
            <w:r w:rsidRPr="00336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обучаться основам коммуникативной рефлексии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на переливание </w:t>
            </w:r>
          </w:p>
          <w:p w:rsidR="007B7238" w:rsidRPr="00664F66" w:rsidRDefault="007B7238" w:rsidP="007B7238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решения задач на переливание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3"/>
              <w:widowControl/>
              <w:ind w:firstLine="1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Решение  задач на переливания с помощью составления таблиц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</w:t>
            </w: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основам реализации исследовательской деятельности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сопоставлять свои знания.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Рисование фигур на клетчатой бумаге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3"/>
              <w:widowControl/>
              <w:ind w:firstLine="5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Изображение различных фигур на клетчатой бумаге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</w:t>
            </w: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сравнение, классификацию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1D46E4" w:rsidRDefault="007B7238" w:rsidP="007B723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свою точку зрения</w:t>
            </w:r>
            <w:r w:rsidRPr="00336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Разрезание фигур на равные части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3"/>
              <w:widowControl/>
              <w:ind w:firstLine="14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Ломанная</w:t>
            </w:r>
            <w:proofErr w:type="gramStart"/>
            <w:r w:rsidRPr="007B72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B7238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нескольких способов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реализовывать свои знания</w:t>
            </w: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связи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в группе, </w:t>
            </w: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устанавливать рабочие отношения</w:t>
            </w:r>
            <w:r w:rsidRPr="00336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 xml:space="preserve">Игра с </w:t>
            </w:r>
            <w:proofErr w:type="spellStart"/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тетрамино</w:t>
            </w:r>
            <w:proofErr w:type="spellEnd"/>
            <w:r w:rsidRPr="00664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тримино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3"/>
              <w:widowControl/>
              <w:ind w:left="19" w:hanging="19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сборка фигур </w:t>
            </w:r>
            <w:proofErr w:type="spellStart"/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тетрамино</w:t>
            </w:r>
            <w:proofErr w:type="spellEnd"/>
            <w:proofErr w:type="gramStart"/>
            <w:r w:rsidRPr="007B7238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7B723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тримино</w:t>
            </w:r>
            <w:proofErr w:type="spellEnd"/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самоконтроля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схемы и математические модели при решении задач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336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отображать в речи (описание, объяснение) содержание совершаемых действий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Style w:val="FontStyle12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 xml:space="preserve">Игра с </w:t>
            </w:r>
            <w:proofErr w:type="spellStart"/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пентамино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паркета с помощь фигур </w:t>
            </w:r>
            <w:proofErr w:type="spellStart"/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пентамино</w:t>
            </w:r>
            <w:proofErr w:type="spellEnd"/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схемы и модели для решения задач</w:t>
            </w:r>
            <w:r w:rsidRPr="00336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устной и письменной речью</w:t>
            </w:r>
            <w:r w:rsidRPr="00336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выполнять действия на основе учёта выделенных учителем ориентиров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Style w:val="FontStyle12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Задачи на взвешивание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Решение задач на взвешивание.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pStyle w:val="a3"/>
              <w:ind w:left="96"/>
              <w:rPr>
                <w:b/>
              </w:rPr>
            </w:pPr>
            <w:r w:rsidRPr="00336F7B">
              <w:rPr>
                <w:b/>
              </w:rPr>
              <w:t>Регулятивные УУД</w:t>
            </w:r>
          </w:p>
          <w:p w:rsidR="007B7238" w:rsidRDefault="007B7238" w:rsidP="007B7238">
            <w:pPr>
              <w:pStyle w:val="a3"/>
              <w:ind w:left="96"/>
            </w:pPr>
            <w:r w:rsidRPr="00336F7B">
              <w:t>Оценивать правильность выполнения действия на уровне адекватной ретроспективной оценки.</w:t>
            </w:r>
          </w:p>
          <w:p w:rsidR="007B7238" w:rsidRPr="00336F7B" w:rsidRDefault="007B7238" w:rsidP="007B7238">
            <w:pPr>
              <w:pStyle w:val="a3"/>
              <w:ind w:left="96"/>
            </w:pPr>
          </w:p>
          <w:p w:rsidR="007B7238" w:rsidRPr="00336F7B" w:rsidRDefault="007B7238" w:rsidP="007B7238">
            <w:pPr>
              <w:pStyle w:val="a3"/>
              <w:ind w:left="96"/>
              <w:rPr>
                <w:b/>
              </w:rPr>
            </w:pPr>
            <w:r w:rsidRPr="00336F7B">
              <w:rPr>
                <w:b/>
              </w:rPr>
              <w:t xml:space="preserve">Познавательные УУД </w:t>
            </w:r>
          </w:p>
          <w:p w:rsidR="007B7238" w:rsidRDefault="007B7238" w:rsidP="007B7238">
            <w:pPr>
              <w:pStyle w:val="a3"/>
              <w:ind w:left="96"/>
            </w:pPr>
            <w:r w:rsidRPr="00336F7B">
              <w:t>проводить сравнение и классификацию по заданным критериям.</w:t>
            </w:r>
          </w:p>
          <w:p w:rsidR="007B7238" w:rsidRPr="00336F7B" w:rsidRDefault="007B7238" w:rsidP="007B7238">
            <w:pPr>
              <w:pStyle w:val="a3"/>
              <w:ind w:left="96"/>
            </w:pP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действие партнера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3"/>
              <w:widowControl/>
              <w:ind w:left="14" w:hanging="14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Решение простейших комбинаторных задач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</w:t>
            </w: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сравнение, классификацию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1D46E4" w:rsidRDefault="007B7238" w:rsidP="007B723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свою точку зрения</w:t>
            </w:r>
            <w:r w:rsidRPr="00336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табличным методом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3"/>
              <w:widowControl/>
              <w:ind w:firstLine="19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Решение простейших комбинаторных задач с помощью таблицы.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B7238" w:rsidRDefault="007B7238" w:rsidP="007B72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реализовывать свои знания</w:t>
            </w: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связи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1D46E4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группе, устанавливать рабочие отношения</w:t>
            </w:r>
            <w:r w:rsidRPr="00336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Дерево» решений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3"/>
              <w:widowControl/>
              <w:ind w:left="10" w:hanging="1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с помощью составления «дерева» решений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самоконтроля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схемы и математические модели при решении задач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336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отображать в речи (описание, объяснение) содержание совершаемых действий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336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Задачи на вероятность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3"/>
              <w:widowControl/>
              <w:ind w:firstLine="5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Решение  простейших задач на вероятность события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схемы и модели для решения задач</w:t>
            </w:r>
            <w:r w:rsidRPr="00336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устной и письменной речью</w:t>
            </w:r>
            <w:r w:rsidRPr="00336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выполнять действия на основе учёта выделенных учителем ориентиров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старинных задач и задач в стихах, использование алгебраического метода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3"/>
              <w:widowControl/>
              <w:ind w:firstLine="14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старинных задач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pStyle w:val="a3"/>
              <w:ind w:left="96"/>
              <w:rPr>
                <w:b/>
              </w:rPr>
            </w:pPr>
            <w:r w:rsidRPr="00336F7B">
              <w:rPr>
                <w:b/>
              </w:rPr>
              <w:t>Регулятивные УУД</w:t>
            </w:r>
          </w:p>
          <w:p w:rsidR="007B7238" w:rsidRDefault="007B7238" w:rsidP="007B7238">
            <w:pPr>
              <w:pStyle w:val="a3"/>
              <w:ind w:left="96"/>
            </w:pPr>
            <w:r w:rsidRPr="00336F7B">
              <w:t>Оценивать правильность выполнения действия на уровне адекватной ретроспективной оценки.</w:t>
            </w:r>
          </w:p>
          <w:p w:rsidR="007B7238" w:rsidRPr="00336F7B" w:rsidRDefault="007B7238" w:rsidP="007B7238">
            <w:pPr>
              <w:pStyle w:val="a3"/>
              <w:ind w:left="96"/>
            </w:pPr>
          </w:p>
          <w:p w:rsidR="007B7238" w:rsidRPr="00336F7B" w:rsidRDefault="007B7238" w:rsidP="007B7238">
            <w:pPr>
              <w:pStyle w:val="a3"/>
              <w:ind w:left="96"/>
              <w:rPr>
                <w:b/>
              </w:rPr>
            </w:pPr>
            <w:r w:rsidRPr="00336F7B">
              <w:rPr>
                <w:b/>
              </w:rPr>
              <w:t xml:space="preserve">Познавательные УУД </w:t>
            </w:r>
          </w:p>
          <w:p w:rsidR="007B7238" w:rsidRDefault="007B7238" w:rsidP="007B7238">
            <w:pPr>
              <w:pStyle w:val="a3"/>
              <w:ind w:left="96"/>
            </w:pPr>
            <w:r w:rsidRPr="00336F7B">
              <w:t>проводить сравнение и классификацию по заданным критериям.</w:t>
            </w:r>
          </w:p>
          <w:p w:rsidR="007B7238" w:rsidRPr="00336F7B" w:rsidRDefault="007B7238" w:rsidP="007B7238">
            <w:pPr>
              <w:pStyle w:val="a3"/>
              <w:ind w:left="96"/>
            </w:pP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действие партнера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Задачи на лабиринты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3"/>
              <w:widowControl/>
              <w:ind w:firstLine="14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Решение задач на поиск выхода из лабиринтов. Игра «живые компь</w:t>
            </w:r>
            <w:r w:rsidR="002759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теры»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 УУД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стремятся к координации различных позиций в сотрудничестве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r w:rsidRPr="0066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3"/>
              <w:widowControl/>
              <w:ind w:firstLine="19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7B7238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нестандартных </w:t>
            </w:r>
            <w:r w:rsidRPr="007B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на движение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 УУД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осуществлять итоговый и пошаговый контроль по результату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сравнение, классификацию по заданным критериям.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 </w:t>
            </w:r>
            <w:r w:rsidRPr="00336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договариваться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Задачи на сочетания и размещения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2"/>
              <w:widowControl/>
              <w:spacing w:line="240" w:lineRule="auto"/>
              <w:ind w:left="24" w:hanging="24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1564B6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со спичками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характерные причинно-следственные связи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контролировать своё время и управлять им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монологическое контекстное высказывание</w:t>
            </w:r>
            <w:r w:rsidRPr="00336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  <w:tr w:rsidR="007B7238" w:rsidRPr="00664F66" w:rsidTr="007B7238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275931" w:rsidRDefault="007B7238" w:rsidP="007B7238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E23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6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E23921">
              <w:rPr>
                <w:rFonts w:ascii="Times New Roman" w:hAnsi="Times New Roman" w:cs="Times New Roman"/>
                <w:sz w:val="24"/>
                <w:szCs w:val="24"/>
              </w:rPr>
              <w:t xml:space="preserve"> на смекалку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b w:val="0"/>
                <w:sz w:val="24"/>
                <w:szCs w:val="24"/>
              </w:rPr>
            </w:pPr>
            <w:r w:rsidRPr="00664F66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7B7238" w:rsidRDefault="00E23921" w:rsidP="007B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</w:rPr>
              <w:t>Решение задач на сообразительность, занимательных задач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и преобразовывать модели и схемы для решения задач 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пути достижения целей</w:t>
            </w:r>
            <w:r w:rsidRPr="00336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36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7B7238" w:rsidRPr="00336F7B" w:rsidRDefault="007B7238" w:rsidP="007B7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F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обучаться основам коммуникативной рефлексии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7238" w:rsidRPr="00664F66" w:rsidRDefault="007B7238" w:rsidP="007B7238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sz w:val="24"/>
                <w:szCs w:val="24"/>
              </w:rPr>
            </w:pPr>
          </w:p>
        </w:tc>
      </w:tr>
    </w:tbl>
    <w:p w:rsidR="001A691B" w:rsidRDefault="001A691B"/>
    <w:sectPr w:rsidR="001A691B" w:rsidSect="007B7238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Niagara Solid">
    <w:altName w:val="Arial"/>
    <w:charset w:val="00"/>
    <w:family w:val="decorative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787"/>
    <w:multiLevelType w:val="hybridMultilevel"/>
    <w:tmpl w:val="8EF0EFFC"/>
    <w:lvl w:ilvl="0" w:tplc="54604E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D287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241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A68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6CF8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40D7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AA6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986C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CC5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C67DE"/>
    <w:multiLevelType w:val="hybridMultilevel"/>
    <w:tmpl w:val="B11C17F6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604E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D0CB6"/>
    <w:multiLevelType w:val="hybridMultilevel"/>
    <w:tmpl w:val="8F866D3C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C3EBC"/>
    <w:multiLevelType w:val="hybridMultilevel"/>
    <w:tmpl w:val="C43E0618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1B14"/>
    <w:multiLevelType w:val="hybridMultilevel"/>
    <w:tmpl w:val="F7C4A050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669FB"/>
    <w:multiLevelType w:val="hybridMultilevel"/>
    <w:tmpl w:val="4176B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604E1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D5BD5"/>
    <w:multiLevelType w:val="hybridMultilevel"/>
    <w:tmpl w:val="84D0B35A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D5C45"/>
    <w:multiLevelType w:val="hybridMultilevel"/>
    <w:tmpl w:val="000413A4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64D53"/>
    <w:multiLevelType w:val="hybridMultilevel"/>
    <w:tmpl w:val="F1782DE2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604E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54604E1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804E1"/>
    <w:multiLevelType w:val="hybridMultilevel"/>
    <w:tmpl w:val="95CE950C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F2348"/>
    <w:multiLevelType w:val="hybridMultilevel"/>
    <w:tmpl w:val="5D9C8CB6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F4CF3"/>
    <w:multiLevelType w:val="hybridMultilevel"/>
    <w:tmpl w:val="9A46E03E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76A2C"/>
    <w:multiLevelType w:val="hybridMultilevel"/>
    <w:tmpl w:val="6C2AF94A"/>
    <w:lvl w:ilvl="0" w:tplc="484281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23AA1"/>
    <w:multiLevelType w:val="hybridMultilevel"/>
    <w:tmpl w:val="FEF8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5420E"/>
    <w:multiLevelType w:val="hybridMultilevel"/>
    <w:tmpl w:val="88BE7AD6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966FF"/>
    <w:multiLevelType w:val="hybridMultilevel"/>
    <w:tmpl w:val="03D67ABE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046C3"/>
    <w:multiLevelType w:val="hybridMultilevel"/>
    <w:tmpl w:val="C9D20EEA"/>
    <w:lvl w:ilvl="0" w:tplc="F05828FA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F731369"/>
    <w:multiLevelType w:val="hybridMultilevel"/>
    <w:tmpl w:val="B1C8E65E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21044"/>
    <w:multiLevelType w:val="hybridMultilevel"/>
    <w:tmpl w:val="6378858E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24CBA"/>
    <w:multiLevelType w:val="hybridMultilevel"/>
    <w:tmpl w:val="13C6F8CE"/>
    <w:lvl w:ilvl="0" w:tplc="F05828FA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816138"/>
    <w:multiLevelType w:val="hybridMultilevel"/>
    <w:tmpl w:val="CD026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409EB"/>
    <w:multiLevelType w:val="hybridMultilevel"/>
    <w:tmpl w:val="5E58B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84497"/>
    <w:multiLevelType w:val="hybridMultilevel"/>
    <w:tmpl w:val="296A386A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76976"/>
    <w:multiLevelType w:val="hybridMultilevel"/>
    <w:tmpl w:val="2396B4A0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63B2C"/>
    <w:multiLevelType w:val="hybridMultilevel"/>
    <w:tmpl w:val="83888688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D7064"/>
    <w:multiLevelType w:val="hybridMultilevel"/>
    <w:tmpl w:val="DE7A7CBC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F7479"/>
    <w:multiLevelType w:val="hybridMultilevel"/>
    <w:tmpl w:val="37261FC0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36DFF"/>
    <w:multiLevelType w:val="hybridMultilevel"/>
    <w:tmpl w:val="544A0C22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57B02"/>
    <w:multiLevelType w:val="hybridMultilevel"/>
    <w:tmpl w:val="7A5E0F12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31EB4"/>
    <w:multiLevelType w:val="hybridMultilevel"/>
    <w:tmpl w:val="447EFE26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21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18"/>
  </w:num>
  <w:num w:numId="11">
    <w:abstractNumId w:val="27"/>
  </w:num>
  <w:num w:numId="12">
    <w:abstractNumId w:val="29"/>
  </w:num>
  <w:num w:numId="13">
    <w:abstractNumId w:val="24"/>
  </w:num>
  <w:num w:numId="14">
    <w:abstractNumId w:val="25"/>
  </w:num>
  <w:num w:numId="15">
    <w:abstractNumId w:val="26"/>
  </w:num>
  <w:num w:numId="16">
    <w:abstractNumId w:val="3"/>
  </w:num>
  <w:num w:numId="17">
    <w:abstractNumId w:val="23"/>
  </w:num>
  <w:num w:numId="18">
    <w:abstractNumId w:val="10"/>
  </w:num>
  <w:num w:numId="19">
    <w:abstractNumId w:val="17"/>
  </w:num>
  <w:num w:numId="20">
    <w:abstractNumId w:val="7"/>
  </w:num>
  <w:num w:numId="21">
    <w:abstractNumId w:val="14"/>
  </w:num>
  <w:num w:numId="22">
    <w:abstractNumId w:val="11"/>
  </w:num>
  <w:num w:numId="23">
    <w:abstractNumId w:val="9"/>
  </w:num>
  <w:num w:numId="24">
    <w:abstractNumId w:val="28"/>
  </w:num>
  <w:num w:numId="25">
    <w:abstractNumId w:val="22"/>
  </w:num>
  <w:num w:numId="26">
    <w:abstractNumId w:val="15"/>
  </w:num>
  <w:num w:numId="27">
    <w:abstractNumId w:val="2"/>
  </w:num>
  <w:num w:numId="28">
    <w:abstractNumId w:val="13"/>
  </w:num>
  <w:num w:numId="29">
    <w:abstractNumId w:val="1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F66"/>
    <w:rsid w:val="000E1FE0"/>
    <w:rsid w:val="001564B6"/>
    <w:rsid w:val="001A691B"/>
    <w:rsid w:val="00275931"/>
    <w:rsid w:val="00515562"/>
    <w:rsid w:val="00526319"/>
    <w:rsid w:val="00563B92"/>
    <w:rsid w:val="00574C41"/>
    <w:rsid w:val="00664F66"/>
    <w:rsid w:val="006A1E06"/>
    <w:rsid w:val="007B7238"/>
    <w:rsid w:val="007E294D"/>
    <w:rsid w:val="00832BEA"/>
    <w:rsid w:val="00AA651E"/>
    <w:rsid w:val="00AF4FE9"/>
    <w:rsid w:val="00B26246"/>
    <w:rsid w:val="00C71B96"/>
    <w:rsid w:val="00D62CF9"/>
    <w:rsid w:val="00D8586D"/>
    <w:rsid w:val="00E23921"/>
    <w:rsid w:val="00E42851"/>
    <w:rsid w:val="00EC1377"/>
    <w:rsid w:val="00FA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4F6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2">
    <w:name w:val="heading 2"/>
    <w:basedOn w:val="a"/>
    <w:next w:val="a"/>
    <w:link w:val="20"/>
    <w:qFormat/>
    <w:rsid w:val="006A1E06"/>
    <w:pPr>
      <w:keepNext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A1E06"/>
    <w:pPr>
      <w:keepNext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qFormat/>
    <w:rsid w:val="006A1E06"/>
    <w:pPr>
      <w:keepNext/>
      <w:outlineLvl w:val="3"/>
    </w:pPr>
    <w:rPr>
      <w:rFonts w:ascii="Times New Roman" w:eastAsia="Times New Roman" w:hAnsi="Times New Roman" w:cs="Times New Roman"/>
      <w:sz w:val="32"/>
      <w:szCs w:val="24"/>
    </w:rPr>
  </w:style>
  <w:style w:type="paragraph" w:styleId="5">
    <w:name w:val="heading 5"/>
    <w:basedOn w:val="a"/>
    <w:next w:val="a"/>
    <w:link w:val="50"/>
    <w:qFormat/>
    <w:rsid w:val="006A1E06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6">
    <w:name w:val="heading 6"/>
    <w:basedOn w:val="a"/>
    <w:next w:val="a"/>
    <w:link w:val="60"/>
    <w:qFormat/>
    <w:rsid w:val="006A1E06"/>
    <w:pPr>
      <w:keepNext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7">
    <w:name w:val="heading 7"/>
    <w:basedOn w:val="a"/>
    <w:next w:val="a"/>
    <w:link w:val="70"/>
    <w:qFormat/>
    <w:rsid w:val="006A1E06"/>
    <w:pPr>
      <w:keepNext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8">
    <w:name w:val="heading 8"/>
    <w:basedOn w:val="a"/>
    <w:next w:val="a"/>
    <w:link w:val="80"/>
    <w:qFormat/>
    <w:rsid w:val="006A1E06"/>
    <w:pPr>
      <w:keepNext/>
      <w:outlineLvl w:val="7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9">
    <w:name w:val="heading 9"/>
    <w:basedOn w:val="a"/>
    <w:next w:val="a"/>
    <w:link w:val="90"/>
    <w:qFormat/>
    <w:rsid w:val="006A1E06"/>
    <w:pPr>
      <w:keepNext/>
      <w:jc w:val="center"/>
      <w:outlineLvl w:val="8"/>
    </w:pPr>
    <w:rPr>
      <w:rFonts w:ascii="Arial Black" w:eastAsia="Times New Roman" w:hAnsi="Arial Black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64F66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64F6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4">
    <w:name w:val="Style4"/>
    <w:basedOn w:val="a"/>
    <w:rsid w:val="00664F66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64F66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64F6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664F66"/>
    <w:rPr>
      <w:rFonts w:ascii="Times New Roman" w:hAnsi="Times New Roman" w:cs="Times New Roman"/>
      <w:sz w:val="18"/>
      <w:szCs w:val="18"/>
    </w:rPr>
  </w:style>
  <w:style w:type="paragraph" w:customStyle="1" w:styleId="a3">
    <w:name w:val="Стиль"/>
    <w:rsid w:val="00664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64F66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20">
    <w:name w:val="Заголовок 2 Знак"/>
    <w:basedOn w:val="a0"/>
    <w:link w:val="2"/>
    <w:rsid w:val="006A1E06"/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rsid w:val="006A1E06"/>
    <w:rPr>
      <w:rFonts w:ascii="Times New Roman" w:eastAsia="Times New Roman" w:hAnsi="Times New Roman" w:cs="Times New Roman"/>
      <w:sz w:val="32"/>
      <w:szCs w:val="24"/>
    </w:rPr>
  </w:style>
  <w:style w:type="character" w:customStyle="1" w:styleId="40">
    <w:name w:val="Заголовок 4 Знак"/>
    <w:basedOn w:val="a0"/>
    <w:link w:val="4"/>
    <w:rsid w:val="006A1E06"/>
    <w:rPr>
      <w:rFonts w:ascii="Times New Roman" w:eastAsia="Times New Roman" w:hAnsi="Times New Roman" w:cs="Times New Roman"/>
      <w:sz w:val="32"/>
      <w:szCs w:val="24"/>
    </w:rPr>
  </w:style>
  <w:style w:type="character" w:customStyle="1" w:styleId="50">
    <w:name w:val="Заголовок 5 Знак"/>
    <w:basedOn w:val="a0"/>
    <w:link w:val="5"/>
    <w:rsid w:val="006A1E06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60">
    <w:name w:val="Заголовок 6 Знак"/>
    <w:basedOn w:val="a0"/>
    <w:link w:val="6"/>
    <w:rsid w:val="006A1E06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70">
    <w:name w:val="Заголовок 7 Знак"/>
    <w:basedOn w:val="a0"/>
    <w:link w:val="7"/>
    <w:rsid w:val="006A1E06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80">
    <w:name w:val="Заголовок 8 Знак"/>
    <w:basedOn w:val="a0"/>
    <w:link w:val="8"/>
    <w:rsid w:val="006A1E0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90">
    <w:name w:val="Заголовок 9 Знак"/>
    <w:basedOn w:val="a0"/>
    <w:link w:val="9"/>
    <w:rsid w:val="006A1E06"/>
    <w:rPr>
      <w:rFonts w:ascii="Arial Black" w:eastAsia="Times New Roman" w:hAnsi="Arial Black" w:cs="Times New Roman"/>
      <w:b/>
      <w:bCs/>
      <w:sz w:val="32"/>
      <w:szCs w:val="24"/>
    </w:rPr>
  </w:style>
  <w:style w:type="paragraph" w:styleId="a4">
    <w:name w:val="caption"/>
    <w:basedOn w:val="a"/>
    <w:next w:val="a"/>
    <w:qFormat/>
    <w:rsid w:val="006A1E06"/>
    <w:pPr>
      <w:jc w:val="center"/>
    </w:pPr>
    <w:rPr>
      <w:rFonts w:ascii="Calibri" w:eastAsia="Calibri" w:hAnsi="Calibri" w:cs="Times New Roman"/>
      <w:b/>
      <w:bCs/>
      <w:sz w:val="36"/>
      <w:szCs w:val="24"/>
      <w:u w:val="single"/>
      <w:lang w:eastAsia="en-US"/>
    </w:rPr>
  </w:style>
  <w:style w:type="paragraph" w:styleId="a5">
    <w:name w:val="Title"/>
    <w:basedOn w:val="a"/>
    <w:link w:val="a6"/>
    <w:uiPriority w:val="10"/>
    <w:qFormat/>
    <w:rsid w:val="006A1E06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a6">
    <w:name w:val="Название Знак"/>
    <w:basedOn w:val="a0"/>
    <w:link w:val="a5"/>
    <w:uiPriority w:val="10"/>
    <w:rsid w:val="006A1E06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a7">
    <w:name w:val="Subtitle"/>
    <w:basedOn w:val="a"/>
    <w:link w:val="a8"/>
    <w:qFormat/>
    <w:rsid w:val="006A1E06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a8">
    <w:name w:val="Подзаголовок Знак"/>
    <w:basedOn w:val="a0"/>
    <w:link w:val="a7"/>
    <w:rsid w:val="006A1E06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a9">
    <w:name w:val="No Spacing"/>
    <w:uiPriority w:val="1"/>
    <w:qFormat/>
    <w:rsid w:val="006A1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A1E0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6A1E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6A1E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nhideWhenUsed/>
    <w:rsid w:val="006A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6A1E06"/>
  </w:style>
  <w:style w:type="paragraph" w:styleId="ac">
    <w:name w:val="Body Text"/>
    <w:basedOn w:val="a"/>
    <w:link w:val="12"/>
    <w:rsid w:val="006A1E06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6A1E06"/>
    <w:rPr>
      <w:rFonts w:eastAsiaTheme="minorEastAsia"/>
      <w:lang w:eastAsia="ru-RU"/>
    </w:rPr>
  </w:style>
  <w:style w:type="character" w:customStyle="1" w:styleId="12">
    <w:name w:val="Основной текст Знак1"/>
    <w:link w:val="ac"/>
    <w:locked/>
    <w:rsid w:val="006A1E06"/>
    <w:rPr>
      <w:rFonts w:ascii="Times New Roman" w:eastAsia="Calibri" w:hAnsi="Times New Roman" w:cs="Times New Roman"/>
      <w:sz w:val="20"/>
      <w:szCs w:val="20"/>
    </w:rPr>
  </w:style>
  <w:style w:type="paragraph" w:styleId="ae">
    <w:name w:val="Body Text Indent"/>
    <w:basedOn w:val="a"/>
    <w:link w:val="af"/>
    <w:rsid w:val="006A1E06"/>
    <w:pPr>
      <w:spacing w:after="0" w:line="360" w:lineRule="auto"/>
      <w:ind w:firstLine="720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6A1E06"/>
    <w:rPr>
      <w:rFonts w:ascii="Times New Roman" w:eastAsia="Calibri" w:hAnsi="Times New Roman" w:cs="Times New Roman"/>
      <w:b/>
      <w:sz w:val="20"/>
      <w:szCs w:val="20"/>
    </w:rPr>
  </w:style>
  <w:style w:type="paragraph" w:styleId="31">
    <w:name w:val="Body Text 3"/>
    <w:basedOn w:val="a"/>
    <w:link w:val="32"/>
    <w:semiHidden/>
    <w:rsid w:val="006A1E06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A1E06"/>
    <w:rPr>
      <w:rFonts w:ascii="Times New Roman" w:eastAsia="Calibri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6A1E06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A1E06"/>
    <w:rPr>
      <w:rFonts w:ascii="Times New Roman" w:eastAsia="Calibri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6A1E06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6A1E06"/>
    <w:rPr>
      <w:rFonts w:ascii="Courier New" w:eastAsia="Calibri" w:hAnsi="Courier New" w:cs="Times New Roman"/>
      <w:sz w:val="20"/>
      <w:szCs w:val="20"/>
    </w:rPr>
  </w:style>
  <w:style w:type="paragraph" w:customStyle="1" w:styleId="23">
    <w:name w:val="стиль2"/>
    <w:basedOn w:val="a"/>
    <w:rsid w:val="006A1E0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FontStyle43">
    <w:name w:val="Font Style43"/>
    <w:rsid w:val="006A1E06"/>
    <w:rPr>
      <w:rFonts w:ascii="Times New Roman" w:hAnsi="Times New Roman"/>
      <w:sz w:val="18"/>
    </w:rPr>
  </w:style>
  <w:style w:type="character" w:styleId="af2">
    <w:name w:val="Emphasis"/>
    <w:qFormat/>
    <w:rsid w:val="006A1E06"/>
    <w:rPr>
      <w:rFonts w:cs="Times New Roman"/>
      <w:i/>
    </w:rPr>
  </w:style>
  <w:style w:type="table" w:styleId="af3">
    <w:name w:val="Table Grid"/>
    <w:basedOn w:val="a1"/>
    <w:rsid w:val="006A1E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6A1E0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f4">
    <w:name w:val="Strong"/>
    <w:qFormat/>
    <w:rsid w:val="006A1E06"/>
    <w:rPr>
      <w:rFonts w:cs="Times New Roman"/>
      <w:b/>
      <w:bCs/>
    </w:rPr>
  </w:style>
  <w:style w:type="character" w:styleId="af5">
    <w:name w:val="Hyperlink"/>
    <w:semiHidden/>
    <w:rsid w:val="006A1E06"/>
    <w:rPr>
      <w:rFonts w:cs="Times New Roman"/>
      <w:color w:val="0000FF"/>
      <w:u w:val="single"/>
    </w:rPr>
  </w:style>
  <w:style w:type="character" w:customStyle="1" w:styleId="editsection">
    <w:name w:val="editsection"/>
    <w:rsid w:val="006A1E06"/>
    <w:rPr>
      <w:rFonts w:cs="Times New Roman"/>
    </w:rPr>
  </w:style>
  <w:style w:type="character" w:customStyle="1" w:styleId="mw-headline">
    <w:name w:val="mw-headline"/>
    <w:rsid w:val="006A1E06"/>
    <w:rPr>
      <w:rFonts w:cs="Times New Roman"/>
    </w:rPr>
  </w:style>
  <w:style w:type="character" w:customStyle="1" w:styleId="FontStyle42">
    <w:name w:val="Font Style42"/>
    <w:rsid w:val="006A1E06"/>
    <w:rPr>
      <w:rFonts w:ascii="Times New Roman" w:hAnsi="Times New Roman"/>
      <w:b/>
      <w:sz w:val="18"/>
    </w:rPr>
  </w:style>
  <w:style w:type="paragraph" w:customStyle="1" w:styleId="110">
    <w:name w:val="Знак Знак Знак1 Знак1"/>
    <w:basedOn w:val="a"/>
    <w:rsid w:val="006A1E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rsid w:val="006A1E0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rsid w:val="006A1E06"/>
    <w:rPr>
      <w:rFonts w:ascii="Tahoma" w:eastAsia="Calibri" w:hAnsi="Tahoma" w:cs="Times New Roman"/>
      <w:sz w:val="16"/>
      <w:szCs w:val="16"/>
    </w:rPr>
  </w:style>
  <w:style w:type="numbering" w:customStyle="1" w:styleId="24">
    <w:name w:val="Нет списка2"/>
    <w:next w:val="a2"/>
    <w:semiHidden/>
    <w:rsid w:val="006A1E06"/>
  </w:style>
  <w:style w:type="character" w:customStyle="1" w:styleId="c12">
    <w:name w:val="c12"/>
    <w:rsid w:val="006A1E06"/>
  </w:style>
  <w:style w:type="character" w:customStyle="1" w:styleId="apple-converted-space">
    <w:name w:val="apple-converted-space"/>
    <w:rsid w:val="006A1E06"/>
  </w:style>
  <w:style w:type="paragraph" w:styleId="af8">
    <w:name w:val="header"/>
    <w:basedOn w:val="a"/>
    <w:link w:val="af9"/>
    <w:uiPriority w:val="99"/>
    <w:unhideWhenUsed/>
    <w:rsid w:val="006A1E0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6A1E06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6A1E0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6A1E0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22</Pages>
  <Words>5093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11</cp:revision>
  <cp:lastPrinted>2015-11-05T08:16:00Z</cp:lastPrinted>
  <dcterms:created xsi:type="dcterms:W3CDTF">2015-11-04T11:53:00Z</dcterms:created>
  <dcterms:modified xsi:type="dcterms:W3CDTF">2015-11-05T08:17:00Z</dcterms:modified>
</cp:coreProperties>
</file>